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A9" w:rsidRDefault="003B13A4" w:rsidP="003B13A4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  <w:r w:rsidRPr="003E47A3">
        <w:rPr>
          <w:rFonts w:ascii="Times New Roman" w:eastAsia="Batang" w:hAnsi="Times New Roman"/>
          <w:sz w:val="24"/>
          <w:szCs w:val="24"/>
          <w:lang w:eastAsia="ko-KR"/>
        </w:rPr>
        <w:t xml:space="preserve">Д О Г О В О Р </w:t>
      </w:r>
    </w:p>
    <w:p w:rsidR="000D392B" w:rsidRPr="003E47A3" w:rsidRDefault="000D392B" w:rsidP="003B13A4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</w:p>
    <w:p w:rsidR="00B131E3" w:rsidRPr="003E47A3" w:rsidRDefault="003B13A4" w:rsidP="003B13A4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  <w:r w:rsidRPr="003E47A3">
        <w:rPr>
          <w:rFonts w:ascii="Times New Roman" w:eastAsia="Batang" w:hAnsi="Times New Roman"/>
          <w:sz w:val="24"/>
          <w:szCs w:val="24"/>
          <w:lang w:eastAsia="ko-KR"/>
        </w:rPr>
        <w:t>№ ...</w:t>
      </w:r>
      <w:r w:rsidR="00B131E3" w:rsidRPr="003E47A3">
        <w:rPr>
          <w:rFonts w:ascii="Times New Roman" w:eastAsia="Batang" w:hAnsi="Times New Roman"/>
          <w:sz w:val="24"/>
          <w:szCs w:val="24"/>
          <w:lang w:eastAsia="ko-KR"/>
        </w:rPr>
        <w:t>......</w:t>
      </w:r>
      <w:r w:rsidR="000D392B">
        <w:rPr>
          <w:rFonts w:ascii="Times New Roman" w:eastAsia="Batang" w:hAnsi="Times New Roman"/>
          <w:sz w:val="24"/>
          <w:szCs w:val="24"/>
          <w:lang w:eastAsia="ko-KR"/>
        </w:rPr>
        <w:t>.......</w:t>
      </w:r>
      <w:r w:rsidR="00B131E3" w:rsidRPr="003E47A3">
        <w:rPr>
          <w:rFonts w:ascii="Times New Roman" w:eastAsia="Batang" w:hAnsi="Times New Roman"/>
          <w:sz w:val="24"/>
          <w:szCs w:val="24"/>
          <w:lang w:eastAsia="ko-KR"/>
        </w:rPr>
        <w:t>......</w:t>
      </w:r>
    </w:p>
    <w:p w:rsidR="00B131E3" w:rsidRDefault="00B131E3" w:rsidP="003B13A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</w:p>
    <w:p w:rsidR="00B131E3" w:rsidRDefault="00B131E3" w:rsidP="003B13A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</w:p>
    <w:p w:rsidR="00B131E3" w:rsidRDefault="00B131E3" w:rsidP="009A42E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>Днес,.......................в гр. Русе, между:</w:t>
      </w:r>
    </w:p>
    <w:p w:rsidR="00B131E3" w:rsidRDefault="00B131E3" w:rsidP="009A42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</w:p>
    <w:p w:rsidR="00B131E3" w:rsidRDefault="00B131E3" w:rsidP="009A42E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ОБЩИНА РУСЕ</w:t>
      </w: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, с адрес: гр. Русе, пл. „Свобода“ № 6, ЕИК/БУЛСТАТ 000530632,   представлявана от </w:t>
      </w: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Кмета</w:t>
      </w: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ПЛАМЕН ПАСЕВ СТОИЛОВ</w:t>
      </w: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и</w:t>
      </w:r>
      <w: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Началник отдел „Финансово - стопански”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САБИНА ПЕТРОВА МИНКОВСКА</w:t>
      </w: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, наричана по-долу за краткост </w:t>
      </w: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ВЪЗЛОЖИТЕЛ</w:t>
      </w: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от една страна,</w:t>
      </w:r>
    </w:p>
    <w:p w:rsidR="00B131E3" w:rsidRDefault="00AC5B0B" w:rsidP="009A42E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>и</w:t>
      </w:r>
      <w:r w:rsidR="00B131E3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</w:t>
      </w:r>
    </w:p>
    <w:p w:rsidR="00B131E3" w:rsidRDefault="00B131E3" w:rsidP="009A42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ro-RO"/>
        </w:rPr>
        <w:t>……</w:t>
      </w:r>
      <w:r w:rsidR="00B15AC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………….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o-RO"/>
        </w:rPr>
        <w:t>..</w:t>
      </w: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,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ЕИК: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o-RO"/>
        </w:rPr>
        <w:t>……..</w:t>
      </w: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>със седалище и  адрес на</w:t>
      </w:r>
      <w:r>
        <w:rPr>
          <w:rFonts w:ascii="Times New Roman" w:eastAsia="Times New Roman" w:hAnsi="Times New Roman"/>
          <w:bCs/>
          <w:sz w:val="24"/>
          <w:szCs w:val="24"/>
          <w:lang w:val="en-US" w:eastAsia="ro-RO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>управление:</w:t>
      </w:r>
      <w:r>
        <w:rPr>
          <w:rFonts w:ascii="Times New Roman" w:eastAsia="Times New Roman" w:hAnsi="Times New Roman"/>
          <w:bCs/>
          <w:sz w:val="24"/>
          <w:szCs w:val="24"/>
          <w:lang w:val="en-US" w:eastAsia="ro-RO"/>
        </w:rPr>
        <w:t>…….</w:t>
      </w: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>, представлявано от</w:t>
      </w:r>
      <w:r>
        <w:rPr>
          <w:rFonts w:ascii="Times New Roman" w:eastAsia="Times New Roman" w:hAnsi="Times New Roman"/>
          <w:bCs/>
          <w:sz w:val="24"/>
          <w:szCs w:val="24"/>
          <w:lang w:val="en-US" w:eastAsia="ro-RO"/>
        </w:rPr>
        <w:t>………..</w:t>
      </w: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, в качеството му на Управител, наричано по-долу </w:t>
      </w: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ИЗПЪЛНИТЕЛ</w:t>
      </w: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от друга страна, </w:t>
      </w:r>
    </w:p>
    <w:p w:rsidR="00B131E3" w:rsidRPr="00B57DF2" w:rsidRDefault="00B131E3" w:rsidP="009A42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B131E3" w:rsidRPr="00B57DF2" w:rsidRDefault="00B131E3" w:rsidP="009A42E6">
      <w:pPr>
        <w:spacing w:after="0" w:line="240" w:lineRule="auto"/>
        <w:ind w:firstLine="687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B57DF2">
        <w:rPr>
          <w:rFonts w:ascii="Times New Roman" w:eastAsia="Times New Roman" w:hAnsi="Times New Roman"/>
          <w:sz w:val="24"/>
          <w:szCs w:val="24"/>
          <w:lang w:eastAsia="ro-RO"/>
        </w:rPr>
        <w:t>във връзка с  възлагане на обществена поръчка</w:t>
      </w:r>
      <w:r w:rsidR="00FF4C1F" w:rsidRPr="00B57DF2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r w:rsidRPr="00B57DF2">
        <w:rPr>
          <w:rFonts w:ascii="Times New Roman" w:eastAsia="Times New Roman" w:hAnsi="Times New Roman"/>
          <w:sz w:val="24"/>
          <w:szCs w:val="24"/>
          <w:lang w:eastAsia="ro-RO"/>
        </w:rPr>
        <w:t xml:space="preserve">на основание чл. </w:t>
      </w:r>
      <w:proofErr w:type="gramStart"/>
      <w:r w:rsidRPr="00B57DF2">
        <w:rPr>
          <w:rFonts w:ascii="Times New Roman" w:eastAsia="Times New Roman" w:hAnsi="Times New Roman"/>
          <w:sz w:val="24"/>
          <w:szCs w:val="24"/>
          <w:lang w:val="en-US" w:eastAsia="ro-RO"/>
        </w:rPr>
        <w:t>101e</w:t>
      </w:r>
      <w:r w:rsidRPr="00B57DF2">
        <w:rPr>
          <w:rFonts w:ascii="Times New Roman" w:eastAsia="Times New Roman" w:hAnsi="Times New Roman"/>
          <w:sz w:val="24"/>
          <w:szCs w:val="24"/>
          <w:lang w:eastAsia="ro-RO"/>
        </w:rPr>
        <w:t xml:space="preserve"> във връзка с </w:t>
      </w:r>
      <w:r w:rsidR="00337D44" w:rsidRPr="00B57DF2">
        <w:rPr>
          <w:rFonts w:ascii="Times New Roman" w:eastAsia="Times New Roman" w:hAnsi="Times New Roman"/>
          <w:sz w:val="24"/>
          <w:szCs w:val="24"/>
          <w:lang w:eastAsia="ro-RO"/>
        </w:rPr>
        <w:t>чл.</w:t>
      </w:r>
      <w:proofErr w:type="gramEnd"/>
      <w:r w:rsidR="00337D44" w:rsidRPr="00B57DF2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Pr="00B57DF2">
        <w:rPr>
          <w:rFonts w:ascii="Times New Roman" w:eastAsia="Times New Roman" w:hAnsi="Times New Roman"/>
          <w:sz w:val="24"/>
          <w:szCs w:val="24"/>
          <w:lang w:eastAsia="ro-RO"/>
        </w:rPr>
        <w:t xml:space="preserve">14, ал. </w:t>
      </w:r>
      <w:r w:rsidRPr="00B57DF2">
        <w:rPr>
          <w:rFonts w:ascii="Times New Roman" w:eastAsia="Times New Roman" w:hAnsi="Times New Roman"/>
          <w:sz w:val="24"/>
          <w:szCs w:val="24"/>
          <w:lang w:val="en-US" w:eastAsia="ro-RO"/>
        </w:rPr>
        <w:t>4</w:t>
      </w:r>
      <w:r w:rsidRPr="00B57DF2">
        <w:rPr>
          <w:rFonts w:ascii="Times New Roman" w:eastAsia="Times New Roman" w:hAnsi="Times New Roman"/>
          <w:sz w:val="24"/>
          <w:szCs w:val="24"/>
          <w:lang w:eastAsia="ro-RO"/>
        </w:rPr>
        <w:t xml:space="preserve">, т. </w:t>
      </w:r>
      <w:r w:rsidRPr="00B57DF2">
        <w:rPr>
          <w:rFonts w:ascii="Times New Roman" w:eastAsia="Times New Roman" w:hAnsi="Times New Roman"/>
          <w:sz w:val="24"/>
          <w:szCs w:val="24"/>
          <w:lang w:val="en-US" w:eastAsia="ro-RO"/>
        </w:rPr>
        <w:t>2</w:t>
      </w:r>
      <w:r w:rsidRPr="00B57DF2">
        <w:rPr>
          <w:rFonts w:ascii="Times New Roman" w:eastAsia="Times New Roman" w:hAnsi="Times New Roman"/>
          <w:sz w:val="24"/>
          <w:szCs w:val="24"/>
          <w:lang w:eastAsia="ro-RO"/>
        </w:rPr>
        <w:t xml:space="preserve"> от Закона за обществени поръчки се сключи настоящият договор, с който страните по него се споразумяха за следното:</w:t>
      </w:r>
    </w:p>
    <w:p w:rsidR="00E6368D" w:rsidRDefault="00E6368D" w:rsidP="009A42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B131E3" w:rsidRDefault="00B131E3" w:rsidP="007530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І. ПРЕДМЕТ НА ДОГОВОРА</w:t>
      </w:r>
    </w:p>
    <w:p w:rsidR="00E6368D" w:rsidRDefault="00E6368D" w:rsidP="009A42E6">
      <w:pPr>
        <w:spacing w:after="0" w:line="240" w:lineRule="auto"/>
        <w:ind w:left="687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B131E3" w:rsidRPr="005607D9" w:rsidRDefault="00E6368D" w:rsidP="009A42E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1. </w:t>
      </w:r>
      <w:r w:rsidR="00B131E3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B131E3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Възложителят </w:t>
      </w:r>
      <w:r w:rsidR="00B131E3">
        <w:rPr>
          <w:rFonts w:ascii="Times New Roman" w:eastAsia="Times New Roman" w:hAnsi="Times New Roman"/>
          <w:sz w:val="24"/>
          <w:szCs w:val="24"/>
          <w:lang w:eastAsia="ro-RO"/>
        </w:rPr>
        <w:t xml:space="preserve">  възлага,  а  </w:t>
      </w:r>
      <w:r w:rsidR="00B131E3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Изпълнителят </w:t>
      </w:r>
      <w:r w:rsidR="00B131E3">
        <w:rPr>
          <w:rFonts w:ascii="Times New Roman" w:eastAsia="Times New Roman" w:hAnsi="Times New Roman"/>
          <w:sz w:val="24"/>
          <w:szCs w:val="24"/>
          <w:lang w:eastAsia="ro-RO"/>
        </w:rPr>
        <w:t xml:space="preserve"> приема  да  извърши срещу възнаграждение</w:t>
      </w:r>
      <w:r w:rsidR="003B7A0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: </w:t>
      </w:r>
      <w:r w:rsidR="003B7A03" w:rsidRPr="007D5E13">
        <w:rPr>
          <w:rFonts w:ascii="Times New Roman" w:eastAsia="Times New Roman" w:hAnsi="Times New Roman"/>
          <w:sz w:val="24"/>
          <w:szCs w:val="24"/>
          <w:lang w:eastAsia="ro-RO"/>
        </w:rPr>
        <w:t>„</w:t>
      </w:r>
      <w:r w:rsidR="007D5E13" w:rsidRPr="007D5E13">
        <w:rPr>
          <w:rFonts w:ascii="Times New Roman" w:hAnsi="Times New Roman"/>
          <w:sz w:val="24"/>
          <w:szCs w:val="24"/>
        </w:rPr>
        <w:t>Осигуряване на свързаност на ниво2 /Layer2/ и доставка на гарантиран канал за достъп до интернет по наземни линии</w:t>
      </w:r>
      <w:r w:rsidR="003B7A03" w:rsidRPr="007D5E13">
        <w:rPr>
          <w:rFonts w:ascii="Times New Roman" w:eastAsia="Times New Roman" w:hAnsi="Times New Roman"/>
          <w:sz w:val="24"/>
          <w:szCs w:val="24"/>
          <w:lang w:eastAsia="ro-RO"/>
        </w:rPr>
        <w:t>“</w:t>
      </w:r>
      <w:r w:rsidR="005607D9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r w:rsidR="005607D9">
        <w:rPr>
          <w:rFonts w:ascii="Times New Roman" w:eastAsia="Times New Roman" w:hAnsi="Times New Roman"/>
          <w:sz w:val="24"/>
          <w:szCs w:val="24"/>
          <w:lang w:eastAsia="ro-RO"/>
        </w:rPr>
        <w:t>в съответствие с изискванията</w:t>
      </w:r>
      <w:r w:rsidR="00FB0F66">
        <w:rPr>
          <w:rFonts w:ascii="Times New Roman" w:eastAsia="Times New Roman" w:hAnsi="Times New Roman"/>
          <w:sz w:val="24"/>
          <w:szCs w:val="24"/>
          <w:lang w:eastAsia="ro-RO"/>
        </w:rPr>
        <w:t>, посочени в</w:t>
      </w:r>
      <w:r w:rsidR="005607D9">
        <w:rPr>
          <w:rFonts w:ascii="Times New Roman" w:eastAsia="Times New Roman" w:hAnsi="Times New Roman"/>
          <w:sz w:val="24"/>
          <w:szCs w:val="24"/>
          <w:lang w:eastAsia="ro-RO"/>
        </w:rPr>
        <w:t xml:space="preserve"> заданието за обществена поръчка, неразделна част от договора.</w:t>
      </w:r>
    </w:p>
    <w:p w:rsidR="000E4B81" w:rsidRPr="000E4B81" w:rsidRDefault="000E4B81" w:rsidP="009A42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B131E3" w:rsidRPr="00F47038" w:rsidRDefault="00B131E3" w:rsidP="007530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F47038">
        <w:rPr>
          <w:rFonts w:ascii="Times New Roman" w:eastAsia="Times New Roman" w:hAnsi="Times New Roman"/>
          <w:b/>
          <w:sz w:val="24"/>
          <w:szCs w:val="24"/>
          <w:lang w:eastAsia="ro-RO"/>
        </w:rPr>
        <w:t>ІІ. СРОК НА ДОГОВОРА</w:t>
      </w:r>
    </w:p>
    <w:p w:rsidR="00B131E3" w:rsidRPr="00F47038" w:rsidRDefault="00B131E3" w:rsidP="009A42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546762" w:rsidRPr="00546762" w:rsidRDefault="00B131E3" w:rsidP="009A42E6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B131E3">
        <w:rPr>
          <w:rFonts w:ascii="Times New Roman" w:eastAsia="Times New Roman" w:hAnsi="Times New Roman"/>
          <w:sz w:val="24"/>
          <w:szCs w:val="24"/>
          <w:lang w:eastAsia="ro-RO"/>
        </w:rPr>
        <w:t>Настоящият договор влиза в сила от датата на подписването му от страните.</w:t>
      </w:r>
      <w:r w:rsidR="00546762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</w:p>
    <w:p w:rsidR="00546762" w:rsidRPr="005977B3" w:rsidRDefault="00546762" w:rsidP="005977B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lang w:val="en-US"/>
        </w:rPr>
      </w:pPr>
      <w:r w:rsidRPr="005977B3">
        <w:rPr>
          <w:rFonts w:ascii="Times New Roman" w:eastAsia="Times New Roman" w:hAnsi="Times New Roman"/>
          <w:sz w:val="24"/>
          <w:szCs w:val="24"/>
          <w:lang w:eastAsia="ro-RO"/>
        </w:rPr>
        <w:t xml:space="preserve">Срокът за изпълнение на настоящия договор е: 10 (десет) </w:t>
      </w:r>
      <w:r w:rsidR="00DD35F4" w:rsidRPr="005977B3">
        <w:rPr>
          <w:rFonts w:ascii="Times New Roman" w:eastAsia="Times New Roman" w:hAnsi="Times New Roman"/>
          <w:sz w:val="24"/>
          <w:szCs w:val="24"/>
          <w:lang w:eastAsia="ro-RO"/>
        </w:rPr>
        <w:t xml:space="preserve">работни </w:t>
      </w:r>
      <w:r w:rsidRPr="005977B3">
        <w:rPr>
          <w:rFonts w:ascii="Times New Roman" w:eastAsia="Times New Roman" w:hAnsi="Times New Roman"/>
          <w:sz w:val="24"/>
          <w:szCs w:val="24"/>
          <w:lang w:eastAsia="ro-RO"/>
        </w:rPr>
        <w:t xml:space="preserve">дни за изграждане на свързаност, </w:t>
      </w:r>
      <w:r w:rsidR="00DD35F4" w:rsidRPr="005977B3">
        <w:rPr>
          <w:rFonts w:ascii="Times New Roman" w:eastAsia="Times New Roman" w:hAnsi="Times New Roman"/>
          <w:sz w:val="24"/>
          <w:szCs w:val="24"/>
          <w:lang w:eastAsia="ro-RO"/>
        </w:rPr>
        <w:t>1</w:t>
      </w:r>
      <w:r w:rsidRPr="005977B3">
        <w:rPr>
          <w:rFonts w:ascii="Times New Roman" w:eastAsia="Times New Roman" w:hAnsi="Times New Roman"/>
          <w:sz w:val="24"/>
          <w:szCs w:val="24"/>
          <w:lang w:eastAsia="ro-RO"/>
        </w:rPr>
        <w:t xml:space="preserve"> (</w:t>
      </w:r>
      <w:r w:rsidR="00DD35F4" w:rsidRPr="005977B3">
        <w:rPr>
          <w:rFonts w:ascii="Times New Roman" w:eastAsia="Times New Roman" w:hAnsi="Times New Roman"/>
          <w:sz w:val="24"/>
          <w:szCs w:val="24"/>
          <w:lang w:eastAsia="ro-RO"/>
        </w:rPr>
        <w:t>една</w:t>
      </w:r>
      <w:r w:rsidRPr="005977B3">
        <w:rPr>
          <w:rFonts w:ascii="Times New Roman" w:eastAsia="Times New Roman" w:hAnsi="Times New Roman"/>
          <w:sz w:val="24"/>
          <w:szCs w:val="24"/>
          <w:lang w:eastAsia="ro-RO"/>
        </w:rPr>
        <w:t>) годин</w:t>
      </w:r>
      <w:r w:rsidR="00DD35F4" w:rsidRPr="005977B3">
        <w:rPr>
          <w:rFonts w:ascii="Times New Roman" w:eastAsia="Times New Roman" w:hAnsi="Times New Roman"/>
          <w:sz w:val="24"/>
          <w:szCs w:val="24"/>
          <w:lang w:eastAsia="ro-RO"/>
        </w:rPr>
        <w:t>а</w:t>
      </w:r>
      <w:r w:rsidRPr="005977B3">
        <w:rPr>
          <w:rFonts w:ascii="Times New Roman" w:eastAsia="Times New Roman" w:hAnsi="Times New Roman"/>
          <w:sz w:val="24"/>
          <w:szCs w:val="24"/>
          <w:lang w:eastAsia="ro-RO"/>
        </w:rPr>
        <w:t xml:space="preserve"> – достъп </w:t>
      </w:r>
      <w:r w:rsidR="00E6368D" w:rsidRPr="005977B3">
        <w:rPr>
          <w:rFonts w:ascii="Times New Roman" w:eastAsia="Times New Roman" w:hAnsi="Times New Roman"/>
          <w:sz w:val="24"/>
          <w:szCs w:val="24"/>
          <w:lang w:eastAsia="ro-RO"/>
        </w:rPr>
        <w:t>до интернет, считано от датата на подписване на договора.</w:t>
      </w:r>
    </w:p>
    <w:p w:rsidR="00546762" w:rsidRDefault="00546762" w:rsidP="009A42E6">
      <w:pPr>
        <w:jc w:val="both"/>
        <w:rPr>
          <w:lang w:val="en-US"/>
        </w:rPr>
      </w:pPr>
    </w:p>
    <w:p w:rsidR="00546762" w:rsidRPr="00F47038" w:rsidRDefault="00546762" w:rsidP="005977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F47038">
        <w:rPr>
          <w:rFonts w:ascii="Times New Roman" w:eastAsia="Times New Roman" w:hAnsi="Times New Roman"/>
          <w:b/>
          <w:sz w:val="24"/>
          <w:szCs w:val="24"/>
          <w:lang w:eastAsia="ro-RO"/>
        </w:rPr>
        <w:t>ІII. ВЪЗНАГРАЖДЕНИЕ</w:t>
      </w:r>
      <w:r w:rsidR="00E634EB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И НАЧИН НА ПЛАЩАНЕ</w:t>
      </w:r>
    </w:p>
    <w:p w:rsidR="00546762" w:rsidRPr="00F47038" w:rsidRDefault="00546762" w:rsidP="009A42E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E6368D" w:rsidRPr="005977B3" w:rsidRDefault="00546762" w:rsidP="000D7B1E">
      <w:pPr>
        <w:pStyle w:val="1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977B3">
        <w:rPr>
          <w:rFonts w:ascii="Times New Roman" w:eastAsia="Times New Roman" w:hAnsi="Times New Roman"/>
          <w:color w:val="000000"/>
          <w:sz w:val="24"/>
          <w:szCs w:val="24"/>
        </w:rPr>
        <w:t>Договорената цена</w:t>
      </w:r>
      <w:r w:rsidR="00E77666" w:rsidRPr="005977B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5977B3">
        <w:rPr>
          <w:rFonts w:ascii="Times New Roman" w:eastAsia="Times New Roman" w:hAnsi="Times New Roman"/>
          <w:color w:val="000000"/>
          <w:sz w:val="24"/>
          <w:szCs w:val="24"/>
        </w:rPr>
        <w:t xml:space="preserve"> съгласно офертата на </w:t>
      </w:r>
      <w:r w:rsidRPr="005977B3">
        <w:rPr>
          <w:rFonts w:ascii="Times New Roman" w:eastAsia="Times New Roman" w:hAnsi="Times New Roman"/>
          <w:b/>
          <w:color w:val="000000"/>
          <w:sz w:val="24"/>
          <w:szCs w:val="24"/>
        </w:rPr>
        <w:t>Изпълнителя</w:t>
      </w:r>
      <w:r w:rsidRPr="005977B3">
        <w:rPr>
          <w:rFonts w:ascii="Times New Roman" w:eastAsia="Times New Roman" w:hAnsi="Times New Roman"/>
          <w:color w:val="000000"/>
          <w:sz w:val="24"/>
          <w:szCs w:val="24"/>
        </w:rPr>
        <w:t>, която е неразделна част от договора, е в размер на</w:t>
      </w:r>
      <w:r w:rsidR="00E6368D" w:rsidRPr="005977B3">
        <w:rPr>
          <w:rFonts w:ascii="Times New Roman" w:eastAsia="Times New Roman" w:hAnsi="Times New Roman"/>
          <w:color w:val="000000"/>
          <w:sz w:val="24"/>
          <w:szCs w:val="24"/>
        </w:rPr>
        <w:t xml:space="preserve"> …</w:t>
      </w:r>
      <w:r w:rsidR="008C1008">
        <w:rPr>
          <w:rFonts w:ascii="Times New Roman" w:eastAsia="Times New Roman" w:hAnsi="Times New Roman"/>
          <w:color w:val="000000"/>
          <w:sz w:val="24"/>
          <w:szCs w:val="24"/>
        </w:rPr>
        <w:t>…….….</w:t>
      </w:r>
      <w:r w:rsidR="00E6368D" w:rsidRPr="005977B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6368D" w:rsidRPr="003E4CE1" w:rsidRDefault="00E6368D" w:rsidP="003E4CE1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E4CE1">
        <w:rPr>
          <w:rFonts w:ascii="Times New Roman" w:eastAsia="Times New Roman" w:hAnsi="Times New Roman"/>
          <w:color w:val="000000"/>
          <w:sz w:val="24"/>
          <w:szCs w:val="24"/>
        </w:rPr>
        <w:t>Всички разходи, надвишаващи договорената стойност</w:t>
      </w:r>
      <w:r w:rsidR="006A3645" w:rsidRPr="003E4CE1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3E4CE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A3645" w:rsidRPr="003E4CE1">
        <w:rPr>
          <w:rFonts w:ascii="Times New Roman" w:eastAsia="Times New Roman" w:hAnsi="Times New Roman"/>
          <w:color w:val="000000"/>
          <w:sz w:val="24"/>
          <w:szCs w:val="24"/>
        </w:rPr>
        <w:t xml:space="preserve">включително непредвидените разходи, </w:t>
      </w:r>
      <w:r w:rsidRPr="003E4CE1">
        <w:rPr>
          <w:rFonts w:ascii="Times New Roman" w:eastAsia="Times New Roman" w:hAnsi="Times New Roman"/>
          <w:color w:val="000000"/>
          <w:sz w:val="24"/>
          <w:szCs w:val="24"/>
        </w:rPr>
        <w:t xml:space="preserve">са за сметка на </w:t>
      </w:r>
      <w:r w:rsidR="00956CC6" w:rsidRPr="003E4CE1">
        <w:rPr>
          <w:rFonts w:ascii="Times New Roman" w:eastAsia="Times New Roman" w:hAnsi="Times New Roman"/>
          <w:b/>
          <w:color w:val="000000"/>
          <w:sz w:val="24"/>
          <w:szCs w:val="24"/>
        </w:rPr>
        <w:t>И</w:t>
      </w:r>
      <w:r w:rsidRPr="003E4CE1">
        <w:rPr>
          <w:rFonts w:ascii="Times New Roman" w:eastAsia="Times New Roman" w:hAnsi="Times New Roman"/>
          <w:b/>
          <w:color w:val="000000"/>
          <w:sz w:val="24"/>
          <w:szCs w:val="24"/>
        </w:rPr>
        <w:t>зпълнителя</w:t>
      </w:r>
      <w:r w:rsidRPr="003E4CE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634EB" w:rsidRPr="00CA3A8E" w:rsidRDefault="00E634EB" w:rsidP="00E634E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A3A8E">
        <w:rPr>
          <w:rFonts w:ascii="Times New Roman" w:eastAsia="Times New Roman" w:hAnsi="Times New Roman"/>
          <w:sz w:val="24"/>
          <w:szCs w:val="24"/>
        </w:rPr>
        <w:t>Плащането се извършва ежемесечно, по банков път след представяне на фактура</w:t>
      </w:r>
      <w:r w:rsidRPr="00CA3A8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CA3A8E">
        <w:rPr>
          <w:rFonts w:ascii="Times New Roman" w:eastAsia="Times New Roman" w:hAnsi="Times New Roman"/>
          <w:sz w:val="24"/>
          <w:szCs w:val="24"/>
        </w:rPr>
        <w:t xml:space="preserve">на изпълнителя или на негов второстепенен разпоредител, съгласно приложение №2, неразделна част от този договор. Във фактурите се включват само активните за месеца точки. </w:t>
      </w:r>
    </w:p>
    <w:p w:rsidR="00E634EB" w:rsidRPr="00CA3A8E" w:rsidRDefault="00E634EB" w:rsidP="00E63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A3A8E">
        <w:rPr>
          <w:rFonts w:ascii="Times New Roman" w:eastAsia="Times New Roman" w:hAnsi="Times New Roman"/>
          <w:sz w:val="24"/>
          <w:szCs w:val="24"/>
        </w:rPr>
        <w:t xml:space="preserve">Плащанията се извършват по банков път по сметката на </w:t>
      </w:r>
      <w:r w:rsidRPr="00CA3A8E">
        <w:rPr>
          <w:rFonts w:ascii="Times New Roman" w:eastAsia="Times New Roman" w:hAnsi="Times New Roman"/>
          <w:b/>
          <w:sz w:val="24"/>
          <w:szCs w:val="24"/>
        </w:rPr>
        <w:t>Изпълнителя</w:t>
      </w:r>
      <w:r w:rsidRPr="00CA3A8E">
        <w:rPr>
          <w:rFonts w:ascii="Times New Roman" w:eastAsia="Times New Roman" w:hAnsi="Times New Roman"/>
          <w:sz w:val="24"/>
          <w:szCs w:val="24"/>
        </w:rPr>
        <w:t>, както следва: ………….………………….</w:t>
      </w:r>
    </w:p>
    <w:p w:rsidR="00116B23" w:rsidRDefault="00116B23" w:rsidP="009A42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F14D4" w:rsidRPr="005767C5" w:rsidRDefault="004F14D4" w:rsidP="009A42E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4F14D4" w:rsidRDefault="00425E31" w:rsidP="003E47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="00956CC6">
        <w:rPr>
          <w:rFonts w:ascii="Times New Roman" w:eastAsia="Times New Roman" w:hAnsi="Times New Roman"/>
          <w:b/>
          <w:sz w:val="24"/>
          <w:szCs w:val="24"/>
        </w:rPr>
        <w:t>V. ПРАВА И ЗАДЪЛЖЕНИЯ НА ИЗПЪЛНИТЕЛЯ</w:t>
      </w:r>
    </w:p>
    <w:p w:rsidR="005254A6" w:rsidRDefault="005254A6" w:rsidP="003B13A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254A6" w:rsidRPr="00A6359C" w:rsidRDefault="005254A6" w:rsidP="003B13A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6359C">
        <w:rPr>
          <w:rFonts w:ascii="Times New Roman" w:eastAsia="Times New Roman" w:hAnsi="Times New Roman"/>
          <w:b/>
          <w:sz w:val="24"/>
          <w:szCs w:val="24"/>
        </w:rPr>
        <w:t>Изпълнителят</w:t>
      </w:r>
      <w:r w:rsidRPr="00A6359C">
        <w:rPr>
          <w:rFonts w:ascii="Times New Roman" w:eastAsia="Times New Roman" w:hAnsi="Times New Roman"/>
          <w:sz w:val="24"/>
          <w:szCs w:val="24"/>
        </w:rPr>
        <w:t xml:space="preserve"> се задължава:</w:t>
      </w:r>
    </w:p>
    <w:p w:rsidR="00956CC6" w:rsidRPr="00A6359C" w:rsidRDefault="005254A6" w:rsidP="003B13A4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 Да изпълни в срок услугата, предмет на договора</w:t>
      </w:r>
      <w:r w:rsidR="00956CC6" w:rsidRPr="00A6359C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387352" w:rsidRPr="00A6359C" w:rsidRDefault="00387352" w:rsidP="0041146B">
      <w:pPr>
        <w:pStyle w:val="a3"/>
        <w:numPr>
          <w:ilvl w:val="1"/>
          <w:numId w:val="5"/>
        </w:numPr>
        <w:spacing w:after="0" w:line="240" w:lineRule="auto"/>
        <w:ind w:left="0" w:firstLine="78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6359C">
        <w:rPr>
          <w:rFonts w:ascii="Times New Roman" w:eastAsia="Times New Roman" w:hAnsi="Times New Roman"/>
          <w:bCs/>
          <w:sz w:val="24"/>
          <w:szCs w:val="24"/>
          <w:lang w:eastAsia="bg-BG"/>
        </w:rPr>
        <w:t>Да осигур</w:t>
      </w:r>
      <w:r w:rsidR="0041146B" w:rsidRPr="00A6359C">
        <w:rPr>
          <w:rFonts w:ascii="Times New Roman" w:eastAsia="Times New Roman" w:hAnsi="Times New Roman"/>
          <w:bCs/>
          <w:sz w:val="24"/>
          <w:szCs w:val="24"/>
          <w:lang w:eastAsia="bg-BG"/>
        </w:rPr>
        <w:t>и</w:t>
      </w:r>
      <w:r w:rsidRPr="00A6359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свързаност на ниво 2 /Layer2/ и доставка на гарантиран канал за достъп до интернет</w:t>
      </w:r>
    </w:p>
    <w:p w:rsidR="00387352" w:rsidRPr="00A6359C" w:rsidRDefault="00387352" w:rsidP="00387352">
      <w:pPr>
        <w:pStyle w:val="a3"/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1146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A6359C">
        <w:rPr>
          <w:rFonts w:ascii="Times New Roman" w:eastAsia="Times New Roman" w:hAnsi="Times New Roman"/>
          <w:bCs/>
          <w:sz w:val="24"/>
          <w:szCs w:val="24"/>
          <w:lang w:eastAsia="bg-BG"/>
        </w:rPr>
        <w:t>Операторът да осигури свързаност между 6 точки на клиента (пл."Свобода" №6, ул. "</w:t>
      </w:r>
      <w:proofErr w:type="spellStart"/>
      <w:r w:rsidRPr="00A6359C">
        <w:rPr>
          <w:rFonts w:ascii="Times New Roman" w:eastAsia="Times New Roman" w:hAnsi="Times New Roman"/>
          <w:bCs/>
          <w:sz w:val="24"/>
          <w:szCs w:val="24"/>
          <w:lang w:eastAsia="bg-BG"/>
        </w:rPr>
        <w:t>Котовск</w:t>
      </w:r>
      <w:proofErr w:type="spellEnd"/>
      <w:r w:rsidRPr="00A6359C">
        <w:rPr>
          <w:rFonts w:ascii="Times New Roman" w:eastAsia="Times New Roman" w:hAnsi="Times New Roman"/>
          <w:bCs/>
          <w:sz w:val="24"/>
          <w:szCs w:val="24"/>
          <w:lang w:eastAsia="bg-BG"/>
        </w:rPr>
        <w:t>" №1,  бул. "</w:t>
      </w:r>
      <w:proofErr w:type="spellStart"/>
      <w:r w:rsidRPr="00A6359C">
        <w:rPr>
          <w:rFonts w:ascii="Times New Roman" w:eastAsia="Times New Roman" w:hAnsi="Times New Roman"/>
          <w:bCs/>
          <w:sz w:val="24"/>
          <w:szCs w:val="24"/>
          <w:lang w:eastAsia="bg-BG"/>
        </w:rPr>
        <w:t>Скобелев</w:t>
      </w:r>
      <w:proofErr w:type="spellEnd"/>
      <w:r w:rsidRPr="00A6359C">
        <w:rPr>
          <w:rFonts w:ascii="Times New Roman" w:eastAsia="Times New Roman" w:hAnsi="Times New Roman"/>
          <w:bCs/>
          <w:sz w:val="24"/>
          <w:szCs w:val="24"/>
          <w:lang w:eastAsia="bg-BG"/>
        </w:rPr>
        <w:t>" №45, ул. "Княжеска" №8, ул. "Цариброд" №3, ул. "</w:t>
      </w:r>
      <w:proofErr w:type="spellStart"/>
      <w:r w:rsidRPr="00A6359C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Александровска</w:t>
      </w:r>
      <w:proofErr w:type="spellEnd"/>
      <w:r w:rsidRPr="00A6359C">
        <w:rPr>
          <w:rFonts w:ascii="Times New Roman" w:eastAsia="Times New Roman" w:hAnsi="Times New Roman"/>
          <w:bCs/>
          <w:sz w:val="24"/>
          <w:szCs w:val="24"/>
          <w:lang w:eastAsia="bg-BG"/>
        </w:rPr>
        <w:t>" №93) и достави канал за достъп до интернет на пл."Свобода" №6</w:t>
      </w:r>
      <w:r w:rsidRPr="00A6359C">
        <w:rPr>
          <w:rFonts w:ascii="Times New Roman" w:hAnsi="Times New Roman"/>
          <w:sz w:val="24"/>
          <w:szCs w:val="24"/>
        </w:rPr>
        <w:t xml:space="preserve"> </w:t>
      </w:r>
      <w:r w:rsidRPr="00A6359C">
        <w:rPr>
          <w:rFonts w:ascii="Times New Roman" w:eastAsia="Times New Roman" w:hAnsi="Times New Roman"/>
          <w:bCs/>
          <w:sz w:val="24"/>
          <w:szCs w:val="24"/>
          <w:lang w:eastAsia="bg-BG"/>
        </w:rPr>
        <w:t>със следните параметри:</w:t>
      </w:r>
    </w:p>
    <w:p w:rsidR="00387352" w:rsidRPr="00A6359C" w:rsidRDefault="00387352" w:rsidP="00387352">
      <w:pPr>
        <w:pStyle w:val="a3"/>
        <w:spacing w:after="0" w:line="240" w:lineRule="auto"/>
        <w:ind w:left="1866" w:hanging="306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A6359C"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>- Свързаност на ниво 2 /</w:t>
      </w:r>
      <w:proofErr w:type="spellStart"/>
      <w:r w:rsidRPr="00A6359C">
        <w:rPr>
          <w:rFonts w:ascii="Times New Roman" w:eastAsia="Times New Roman" w:hAnsi="Times New Roman"/>
          <w:bCs/>
          <w:sz w:val="24"/>
          <w:szCs w:val="24"/>
          <w:lang w:eastAsia="bg-BG"/>
        </w:rPr>
        <w:t>Layer</w:t>
      </w:r>
      <w:proofErr w:type="spellEnd"/>
      <w:r w:rsidRPr="00A6359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2/;</w:t>
      </w:r>
      <w:r w:rsidRPr="00A6359C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 xml:space="preserve"> </w:t>
      </w:r>
      <w:r w:rsidRPr="00A6359C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 xml:space="preserve"> </w:t>
      </w:r>
    </w:p>
    <w:p w:rsidR="00387352" w:rsidRPr="00A6359C" w:rsidRDefault="00387352" w:rsidP="00387352">
      <w:pPr>
        <w:pStyle w:val="a3"/>
        <w:spacing w:after="0" w:line="240" w:lineRule="auto"/>
        <w:ind w:left="1866" w:hanging="306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A6359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Скорост на </w:t>
      </w:r>
      <w:proofErr w:type="spellStart"/>
      <w:r w:rsidRPr="00A6359C">
        <w:rPr>
          <w:rFonts w:ascii="Times New Roman" w:eastAsia="Times New Roman" w:hAnsi="Times New Roman"/>
          <w:bCs/>
          <w:sz w:val="24"/>
          <w:szCs w:val="24"/>
          <w:lang w:eastAsia="bg-BG"/>
        </w:rPr>
        <w:t>свързаноста</w:t>
      </w:r>
      <w:proofErr w:type="spellEnd"/>
      <w:r w:rsidRPr="00A6359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100 </w:t>
      </w:r>
      <w:proofErr w:type="spellStart"/>
      <w:r w:rsidRPr="00A6359C">
        <w:rPr>
          <w:rFonts w:ascii="Times New Roman" w:eastAsia="Times New Roman" w:hAnsi="Times New Roman"/>
          <w:bCs/>
          <w:sz w:val="24"/>
          <w:szCs w:val="24"/>
          <w:lang w:eastAsia="bg-BG"/>
        </w:rPr>
        <w:t>Mbit</w:t>
      </w:r>
      <w:proofErr w:type="spellEnd"/>
      <w:r w:rsidRPr="00A6359C">
        <w:rPr>
          <w:rFonts w:ascii="Times New Roman" w:eastAsia="Times New Roman" w:hAnsi="Times New Roman"/>
          <w:bCs/>
          <w:sz w:val="24"/>
          <w:szCs w:val="24"/>
          <w:lang w:eastAsia="bg-BG"/>
        </w:rPr>
        <w:t>/s между точките;</w:t>
      </w:r>
    </w:p>
    <w:p w:rsidR="00387352" w:rsidRPr="00A6359C" w:rsidRDefault="00387352" w:rsidP="00387352">
      <w:pPr>
        <w:pStyle w:val="a3"/>
        <w:spacing w:after="0" w:line="240" w:lineRule="auto"/>
        <w:ind w:left="1866" w:hanging="306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A6359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Възможност за поддръжка на  VLAN ID – до 6 бр.</w:t>
      </w:r>
    </w:p>
    <w:p w:rsidR="00387352" w:rsidRPr="00A6359C" w:rsidRDefault="00387352" w:rsidP="00387352">
      <w:pPr>
        <w:pStyle w:val="a3"/>
        <w:spacing w:after="0" w:line="240" w:lineRule="auto"/>
        <w:ind w:left="1866" w:hanging="306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A6359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Гарантиран канал за достъп до интернет със скорост 100 </w:t>
      </w:r>
      <w:proofErr w:type="spellStart"/>
      <w:r w:rsidRPr="00A6359C">
        <w:rPr>
          <w:rFonts w:ascii="Times New Roman" w:eastAsia="Times New Roman" w:hAnsi="Times New Roman"/>
          <w:bCs/>
          <w:sz w:val="24"/>
          <w:szCs w:val="24"/>
          <w:lang w:eastAsia="bg-BG"/>
        </w:rPr>
        <w:t>Mbit</w:t>
      </w:r>
      <w:proofErr w:type="spellEnd"/>
      <w:r w:rsidRPr="00A6359C">
        <w:rPr>
          <w:rFonts w:ascii="Times New Roman" w:eastAsia="Times New Roman" w:hAnsi="Times New Roman"/>
          <w:bCs/>
          <w:sz w:val="24"/>
          <w:szCs w:val="24"/>
          <w:lang w:eastAsia="bg-BG"/>
        </w:rPr>
        <w:t>/s</w:t>
      </w:r>
    </w:p>
    <w:p w:rsidR="00387352" w:rsidRPr="00A6359C" w:rsidRDefault="00387352" w:rsidP="00387352">
      <w:pPr>
        <w:pStyle w:val="a3"/>
        <w:spacing w:after="0" w:line="240" w:lineRule="auto"/>
        <w:ind w:left="0" w:hanging="306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A6359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A6359C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</w:r>
      <w:r w:rsidRPr="00A6359C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</w:r>
      <w:r w:rsidRPr="00A6359C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 xml:space="preserve">   - Резервирано трасе – включване през две независими наземни линии в точката на пл. "Свобода" №6;</w:t>
      </w:r>
    </w:p>
    <w:p w:rsidR="00387352" w:rsidRPr="00A6359C" w:rsidRDefault="00387352" w:rsidP="00387352">
      <w:pPr>
        <w:pStyle w:val="a3"/>
        <w:spacing w:after="0" w:line="240" w:lineRule="auto"/>
        <w:ind w:left="1866" w:hanging="306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A6359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Реални IP адреси от RIPE NCC - 16 бр.</w:t>
      </w:r>
    </w:p>
    <w:p w:rsidR="00387352" w:rsidRPr="00A6359C" w:rsidRDefault="00387352" w:rsidP="00387352">
      <w:pPr>
        <w:pStyle w:val="a3"/>
        <w:spacing w:after="0" w:line="240" w:lineRule="auto"/>
        <w:ind w:left="1866" w:hanging="306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A6359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Работоспособност на услугата 99,5%</w:t>
      </w:r>
    </w:p>
    <w:p w:rsidR="00387352" w:rsidRPr="00A6359C" w:rsidRDefault="00A92F10" w:rsidP="00A92F10">
      <w:pPr>
        <w:pStyle w:val="a3"/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114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6359C">
        <w:rPr>
          <w:rFonts w:ascii="Times New Roman" w:eastAsia="Times New Roman" w:hAnsi="Times New Roman"/>
          <w:color w:val="000000"/>
          <w:sz w:val="24"/>
          <w:szCs w:val="24"/>
        </w:rPr>
        <w:t>Операторът да осигури свързаност между 2 точки на клиента (бул. "</w:t>
      </w:r>
      <w:proofErr w:type="spellStart"/>
      <w:r w:rsidRPr="00A6359C">
        <w:rPr>
          <w:rFonts w:ascii="Times New Roman" w:eastAsia="Times New Roman" w:hAnsi="Times New Roman"/>
          <w:color w:val="000000"/>
          <w:sz w:val="24"/>
          <w:szCs w:val="24"/>
        </w:rPr>
        <w:t>Скобелев</w:t>
      </w:r>
      <w:proofErr w:type="spellEnd"/>
      <w:r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" №45 и точка в района на кръговото на Дунав мост) и достави канал за достъп до интернет на бул. </w:t>
      </w:r>
      <w:proofErr w:type="spellStart"/>
      <w:r w:rsidRPr="00A6359C">
        <w:rPr>
          <w:rFonts w:ascii="Times New Roman" w:eastAsia="Times New Roman" w:hAnsi="Times New Roman"/>
          <w:color w:val="000000"/>
          <w:sz w:val="24"/>
          <w:szCs w:val="24"/>
        </w:rPr>
        <w:t>Скобелев</w:t>
      </w:r>
      <w:proofErr w:type="spellEnd"/>
      <w:r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 №45 със следните параметри:</w:t>
      </w:r>
    </w:p>
    <w:p w:rsidR="00574D18" w:rsidRPr="00A6359C" w:rsidRDefault="00574D18" w:rsidP="00574D18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6359C">
        <w:rPr>
          <w:rFonts w:ascii="Times New Roman" w:eastAsia="Times New Roman" w:hAnsi="Times New Roman"/>
          <w:color w:val="000000"/>
          <w:sz w:val="24"/>
          <w:szCs w:val="24"/>
        </w:rPr>
        <w:t>- Свързаност на ниво 2 /</w:t>
      </w:r>
      <w:proofErr w:type="spellStart"/>
      <w:r w:rsidRPr="00A6359C">
        <w:rPr>
          <w:rFonts w:ascii="Times New Roman" w:eastAsia="Times New Roman" w:hAnsi="Times New Roman"/>
          <w:color w:val="000000"/>
          <w:sz w:val="24"/>
          <w:szCs w:val="24"/>
        </w:rPr>
        <w:t>Layer</w:t>
      </w:r>
      <w:proofErr w:type="spellEnd"/>
      <w:r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 2/;</w:t>
      </w:r>
    </w:p>
    <w:p w:rsidR="00574D18" w:rsidRPr="00A6359C" w:rsidRDefault="00574D18" w:rsidP="00574D18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 - Скорост на </w:t>
      </w:r>
      <w:proofErr w:type="spellStart"/>
      <w:r w:rsidRPr="00A6359C">
        <w:rPr>
          <w:rFonts w:ascii="Times New Roman" w:eastAsia="Times New Roman" w:hAnsi="Times New Roman"/>
          <w:color w:val="000000"/>
          <w:sz w:val="24"/>
          <w:szCs w:val="24"/>
        </w:rPr>
        <w:t>свързаноста</w:t>
      </w:r>
      <w:proofErr w:type="spellEnd"/>
      <w:r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 100 </w:t>
      </w:r>
      <w:proofErr w:type="spellStart"/>
      <w:r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Pr="00A6359C">
        <w:rPr>
          <w:rFonts w:ascii="Times New Roman" w:eastAsia="Times New Roman" w:hAnsi="Times New Roman"/>
          <w:color w:val="000000"/>
          <w:sz w:val="24"/>
          <w:szCs w:val="24"/>
        </w:rPr>
        <w:t>/s между точките;</w:t>
      </w:r>
    </w:p>
    <w:p w:rsidR="00574D18" w:rsidRPr="00A6359C" w:rsidRDefault="00574D18" w:rsidP="00574D18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 - Поддръжка на  VLAN ID –  1 бр.</w:t>
      </w:r>
    </w:p>
    <w:p w:rsidR="00574D18" w:rsidRPr="00A6359C" w:rsidRDefault="00574D18" w:rsidP="00574D18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 - Гарантиран канал за достъп до интернет със скорост 50 </w:t>
      </w:r>
      <w:proofErr w:type="spellStart"/>
      <w:r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</w:p>
    <w:p w:rsidR="00574D18" w:rsidRPr="00A6359C" w:rsidRDefault="00574D18" w:rsidP="00574D18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 - Статичен </w:t>
      </w:r>
      <w:proofErr w:type="spellStart"/>
      <w:r w:rsidRPr="00A6359C">
        <w:rPr>
          <w:rFonts w:ascii="Times New Roman" w:eastAsia="Times New Roman" w:hAnsi="Times New Roman"/>
          <w:color w:val="000000"/>
          <w:sz w:val="24"/>
          <w:szCs w:val="24"/>
        </w:rPr>
        <w:t>релеан</w:t>
      </w:r>
      <w:proofErr w:type="spellEnd"/>
      <w:r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 IP адрес</w:t>
      </w:r>
    </w:p>
    <w:p w:rsidR="00574D18" w:rsidRPr="00A6359C" w:rsidRDefault="00574D18" w:rsidP="00574D18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  - Работоспособност на услугата 99,5%</w:t>
      </w:r>
    </w:p>
    <w:p w:rsidR="00574D18" w:rsidRPr="00574D18" w:rsidRDefault="00A6359C" w:rsidP="00F44A1A">
      <w:pPr>
        <w:pStyle w:val="a3"/>
        <w:tabs>
          <w:tab w:val="left" w:pos="1843"/>
        </w:tabs>
        <w:spacing w:after="0" w:line="240" w:lineRule="auto"/>
        <w:ind w:left="1248" w:hanging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1.3.</w:t>
      </w:r>
      <w:r w:rsidRPr="00A6359C">
        <w:t xml:space="preserve"> </w:t>
      </w:r>
      <w:r w:rsidRPr="00A6359C">
        <w:rPr>
          <w:rFonts w:ascii="Times New Roman" w:eastAsia="Times New Roman" w:hAnsi="Times New Roman"/>
          <w:color w:val="000000"/>
          <w:sz w:val="24"/>
          <w:szCs w:val="24"/>
        </w:rPr>
        <w:t>Доставка на интернет по наземна линия за други бюджетни звена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F2093E" w:rsidRDefault="00A6359C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A6359C">
        <w:rPr>
          <w:rFonts w:ascii="Times New Roman" w:eastAsia="Times New Roman" w:hAnsi="Times New Roman"/>
          <w:color w:val="000000"/>
          <w:sz w:val="24"/>
          <w:szCs w:val="24"/>
        </w:rPr>
        <w:t>.3.1.</w:t>
      </w:r>
      <w:r w:rsidRPr="00A6359C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Изнесени работни места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 МДТ</w:t>
      </w:r>
      <w:r w:rsidR="00F2093E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F2093E" w:rsidRDefault="00F2093E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Изнесено работно място 1</w:t>
      </w:r>
      <w:r w:rsid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ул. Църковна независимост 16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6359C">
        <w:rPr>
          <w:rFonts w:ascii="Times New Roman" w:eastAsia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10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 w:rsid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</w:p>
    <w:p w:rsidR="00F2093E" w:rsidRDefault="00F2093E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Изнесено работно място 2</w:t>
      </w:r>
      <w:r w:rsid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Котовск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 5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A6359C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10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 w:rsid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</w:p>
    <w:p w:rsidR="00F2093E" w:rsidRDefault="00F2093E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Изнесено работно място 3</w:t>
      </w:r>
      <w:r w:rsid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 -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ab/>
        <w:t>кв. Чародейка-юг, бл.213 /партер/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10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F2093E" w:rsidRDefault="00F2093E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Изнесено работно място 4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ул. Чипровци /до стадион Дунав/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10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F2093E" w:rsidRDefault="00F2093E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Изнесено работно място 5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бул. Борисова 99, бл. Йордан Йовков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10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6359C" w:rsidRDefault="00F2093E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 И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знесено работно място 6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Доростол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 123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10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2093E" w:rsidRDefault="00A6359C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A6359C">
        <w:rPr>
          <w:rFonts w:ascii="Times New Roman" w:eastAsia="Times New Roman" w:hAnsi="Times New Roman"/>
          <w:color w:val="000000"/>
          <w:sz w:val="24"/>
          <w:szCs w:val="24"/>
        </w:rPr>
        <w:t>.3.</w:t>
      </w: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A6359C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A6359C">
        <w:rPr>
          <w:rFonts w:ascii="Times New Roman" w:eastAsia="Times New Roman" w:hAnsi="Times New Roman"/>
          <w:color w:val="000000"/>
          <w:sz w:val="24"/>
          <w:szCs w:val="24"/>
        </w:rPr>
        <w:tab/>
        <w:t>ОП Русе-арт</w:t>
      </w:r>
      <w:r w:rsidR="00F2093E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A6359C" w:rsidRDefault="00F2093E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Д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оходно здание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пл. Свобода 4, ет.3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50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6359C" w:rsidRDefault="00F2093E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Доходно здание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пл. Свобода 4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50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6359C" w:rsidRPr="00A6359C" w:rsidRDefault="00F2093E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Радио Русе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бул. Борисова 26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50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6359C" w:rsidRPr="00A6359C" w:rsidRDefault="00F2093E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Туристически информационен център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ул.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Александровска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 61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50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 w:rsidR="00C6635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C66355" w:rsidRDefault="00C66355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A6359C">
        <w:rPr>
          <w:rFonts w:ascii="Times New Roman" w:eastAsia="Times New Roman" w:hAnsi="Times New Roman"/>
          <w:color w:val="000000"/>
          <w:sz w:val="24"/>
          <w:szCs w:val="24"/>
        </w:rPr>
        <w:t>Направление Реклама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 </w:t>
      </w:r>
      <w:proofErr w:type="spellStart"/>
      <w:r w:rsidRPr="00A6359C">
        <w:rPr>
          <w:rFonts w:ascii="Times New Roman" w:eastAsia="Times New Roman" w:hAnsi="Times New Roman"/>
          <w:color w:val="000000"/>
          <w:sz w:val="24"/>
          <w:szCs w:val="24"/>
        </w:rPr>
        <w:t>ул</w:t>
      </w:r>
      <w:proofErr w:type="spellEnd"/>
      <w:r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 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6359C">
        <w:rPr>
          <w:rFonts w:ascii="Times New Roman" w:eastAsia="Times New Roman" w:hAnsi="Times New Roman"/>
          <w:color w:val="000000"/>
          <w:sz w:val="24"/>
          <w:szCs w:val="24"/>
        </w:rPr>
        <w:t>Александровска</w:t>
      </w:r>
      <w:proofErr w:type="spellEnd"/>
      <w:r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 93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</w:t>
      </w:r>
      <w:r w:rsidRPr="00A6359C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50 </w:t>
      </w:r>
      <w:proofErr w:type="spellStart"/>
      <w:r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8736B" w:rsidRDefault="00C66355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2093E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F2093E" w:rsidRPr="00A6359C">
        <w:rPr>
          <w:rFonts w:ascii="Times New Roman" w:eastAsia="Times New Roman" w:hAnsi="Times New Roman"/>
          <w:color w:val="000000"/>
          <w:sz w:val="24"/>
          <w:szCs w:val="24"/>
        </w:rPr>
        <w:t>.3.</w:t>
      </w:r>
      <w:proofErr w:type="spellStart"/>
      <w:r w:rsidR="00F2093E">
        <w:rPr>
          <w:rFonts w:ascii="Times New Roman" w:eastAsia="Times New Roman" w:hAnsi="Times New Roman"/>
          <w:color w:val="000000"/>
          <w:sz w:val="24"/>
          <w:szCs w:val="24"/>
        </w:rPr>
        <w:t>3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ОП Комунални дейности</w:t>
      </w:r>
      <w:r w:rsidR="00F8736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A6359C" w:rsidRDefault="00F8736B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Администрация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Котовск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 3, ет.2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50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6359C" w:rsidRDefault="00F8736B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База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ул. Търговска 1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50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6359C" w:rsidRPr="00A6359C" w:rsidRDefault="00F8736B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Общински приют за животни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до Хиподрума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50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57FC5" w:rsidRDefault="00D57FC5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.3.</w:t>
      </w:r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ab/>
        <w:t>ОП Управление на общински имоти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A6359C" w:rsidRDefault="00D57FC5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Администрация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ул. Г.С.Раковски 13А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50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57FC5" w:rsidRDefault="00D57FC5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1.3.5.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ОП СПОТ (Социално предприятие общинска трапезария)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A6359C" w:rsidRDefault="00D57FC5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Администрация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бул. Липник 117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50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57FC5" w:rsidRDefault="00D57FC5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.3.</w:t>
      </w:r>
      <w:r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ОП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Паркстрой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A6359C" w:rsidRDefault="00D57FC5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Администрация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Котовск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 3, ет.1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50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57FC5" w:rsidRDefault="00D57FC5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.3.</w:t>
      </w:r>
      <w:r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ab/>
        <w:t>ОП Обреден дом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A6359C" w:rsidRPr="00A6359C" w:rsidRDefault="00D57FC5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Администрация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ул.Тома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Кърджиев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 4, ет.3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80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6359C" w:rsidRPr="00A6359C" w:rsidRDefault="00D57FC5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Обреден дом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ул. Тома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Кърджиев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 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80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6359C" w:rsidRDefault="00D57FC5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Гробищен парк Чародейка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80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6359C" w:rsidRPr="00A6359C" w:rsidRDefault="00D57FC5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Гробищен парк Басарбово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80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57FC5" w:rsidRDefault="00D57FC5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.3.</w:t>
      </w:r>
      <w:r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ab/>
        <w:t>Общинска администрация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A6359C" w:rsidRDefault="00D57FC5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Превантивно - информационен център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ab/>
        <w:t>ул. Плиска 78, бл. Мадара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50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6359C" w:rsidRPr="00A6359C" w:rsidRDefault="00D57FC5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МКБППМН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ул.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Пиротска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 5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50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6359C" w:rsidRPr="00A6359C" w:rsidRDefault="00D57FC5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Кметски наместник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кв. Долапите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50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6359C" w:rsidRPr="00A6359C" w:rsidRDefault="00D57FC5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Кметски наместник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кв. Средна кула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50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6359C" w:rsidRPr="00A6359C" w:rsidRDefault="00D57FC5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Пълномощник на кмета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кв. ДЗС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50 </w:t>
      </w:r>
      <w:proofErr w:type="spellStart"/>
      <w:r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0772D" w:rsidRDefault="0020772D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.3.</w:t>
      </w:r>
      <w:r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ab/>
        <w:t>Фу</w:t>
      </w:r>
      <w:r w:rsidR="00296E6E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кция "Култура"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A6359C" w:rsidRPr="00A6359C" w:rsidRDefault="0020772D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Общински младежки дом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ул. Райко Даскалов 2А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50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6359C" w:rsidRPr="00A6359C" w:rsidRDefault="0020772D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КДК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ab/>
        <w:t>ул. Константин Иречек 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50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6359C" w:rsidRDefault="0020772D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OДЦКИ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ул. Околчица № 9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50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6359C" w:rsidRDefault="0020772D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OДЦКИ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ул. Хан Аспарух 27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50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6359C" w:rsidRPr="00A6359C" w:rsidRDefault="0020772D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OДЦКИ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ул. Мария Луиза 19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50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0772D" w:rsidRDefault="0020772D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.3.</w:t>
      </w:r>
      <w:r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ab/>
        <w:t>Функция "Здравеопазване"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A6359C" w:rsidRDefault="0020772D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Ясла № 1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ул. Червен 5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50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6359C" w:rsidRDefault="0020772D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Ясла № 4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Муткурова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 98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50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6359C" w:rsidRDefault="0020772D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Ясла № 5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ул. Петър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Стерковски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50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6359C" w:rsidRDefault="0020772D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Ясла № 6</w:t>
      </w:r>
      <w:r w:rsidR="002A7C0B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кв. Чародейка, бл.205,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вх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 В</w:t>
      </w:r>
      <w:r w:rsidR="002A7C0B">
        <w:rPr>
          <w:rFonts w:ascii="Times New Roman" w:eastAsia="Times New Roman" w:hAnsi="Times New Roman"/>
          <w:color w:val="000000"/>
          <w:sz w:val="24"/>
          <w:szCs w:val="24"/>
        </w:rPr>
        <w:t xml:space="preserve"> -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50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 w:rsidR="002A7C0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6359C" w:rsidRDefault="002A7C0B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Ясла № 8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ул. Неофит Рилски 68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50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6359C" w:rsidRDefault="002A7C0B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Ясла № 9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ул. Ловеч 27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50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6359C" w:rsidRDefault="002A7C0B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Ясла № 12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ул. Киев 1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50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6359C" w:rsidRDefault="002A7C0B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Я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сла № 15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ab/>
        <w:t>ул. Околчица 4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50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6359C" w:rsidRDefault="002A7C0B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Ясла № 16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ул. Неофит Рилски 2А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50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6359C" w:rsidRDefault="002A7C0B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Ясла Ново село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с. Ново село, ул. Трети март 5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50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6359C" w:rsidRDefault="002A7C0B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Детска млечна кухня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ул. Никола Петков 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50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A7C0B" w:rsidRDefault="002A7C0B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.3.</w:t>
      </w:r>
      <w:r>
        <w:rPr>
          <w:rFonts w:ascii="Times New Roman" w:eastAsia="Times New Roman" w:hAnsi="Times New Roman"/>
          <w:color w:val="000000"/>
          <w:sz w:val="24"/>
          <w:szCs w:val="24"/>
        </w:rPr>
        <w:t>11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Функция "Социално осигуряване,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попдомагане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 и грижи"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A6359C" w:rsidRPr="00A6359C" w:rsidRDefault="002A7C0B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52053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ДСХ „Възраждане”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F44A1A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ул. Алеи Възраждане 86</w:t>
      </w:r>
      <w:r w:rsidR="00F44A1A">
        <w:rPr>
          <w:rFonts w:ascii="Times New Roman" w:eastAsia="Times New Roman" w:hAnsi="Times New Roman"/>
          <w:color w:val="000000"/>
          <w:sz w:val="24"/>
          <w:szCs w:val="24"/>
        </w:rPr>
        <w:t xml:space="preserve"> -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50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 w:rsidR="00F44A1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6359C" w:rsidRPr="00A6359C" w:rsidRDefault="00F44A1A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Домашен социален патронаж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ул. Алеи Възраждане 86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50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6359C" w:rsidRDefault="00F44A1A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ДВФУ „Милосърдие”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ул. Белмекен 16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50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6359C" w:rsidRPr="00A6359C" w:rsidRDefault="00F44A1A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ДВФУ „Милосърдие” - кв. Средна кула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ab/>
        <w:t>ул. Бачо Киро 16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50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6359C" w:rsidRPr="00A6359C" w:rsidRDefault="00F44A1A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Дом за възрастни с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деменция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 „Приста”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ab/>
        <w:t>бул. Трети март 55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50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6359C" w:rsidRPr="00A6359C" w:rsidRDefault="00F44A1A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ДДЛРГ „Св. Д.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Басарбовски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Доростол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 108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50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6359C" w:rsidRDefault="00F44A1A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Център за настаняване от семеен тип и наблюдавано жилище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Доростол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 34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50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6359C" w:rsidRPr="00A6359C" w:rsidRDefault="00F44A1A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ЦНСТ "Вяра"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ул. Будапеща 2А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50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6359C" w:rsidRPr="00A6359C" w:rsidRDefault="00F44A1A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ЦНСТ "Надежда"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Котовск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 12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50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6359C" w:rsidRDefault="00F44A1A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ЦНСТ "Любов"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Котовск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 10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50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6359C" w:rsidRPr="00A6359C" w:rsidRDefault="00F44A1A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Комплекс от интегрирани социални услуги за деца от 0 до 3 години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ул. Никола Йонков Вапцаров 20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50 </w:t>
      </w:r>
      <w:proofErr w:type="spellStart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A650B" w:rsidRDefault="0041629C" w:rsidP="00A6359C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.3.</w:t>
      </w:r>
      <w:r>
        <w:rPr>
          <w:rFonts w:ascii="Times New Roman" w:eastAsia="Times New Roman" w:hAnsi="Times New Roman"/>
          <w:color w:val="000000"/>
          <w:sz w:val="24"/>
          <w:szCs w:val="24"/>
        </w:rPr>
        <w:t>12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A6359C" w:rsidRPr="00A6359C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AA650B">
        <w:rPr>
          <w:rFonts w:ascii="Times New Roman" w:eastAsia="Times New Roman" w:hAnsi="Times New Roman"/>
          <w:color w:val="000000"/>
          <w:sz w:val="24"/>
          <w:szCs w:val="24"/>
        </w:rPr>
        <w:t>Предвиждане на 10 р</w:t>
      </w:r>
      <w:r w:rsidR="00AA650B" w:rsidRPr="00A6359C">
        <w:rPr>
          <w:rFonts w:ascii="Times New Roman" w:eastAsia="Times New Roman" w:hAnsi="Times New Roman"/>
          <w:color w:val="000000"/>
          <w:sz w:val="24"/>
          <w:szCs w:val="24"/>
        </w:rPr>
        <w:t>езервни точки</w:t>
      </w:r>
      <w:r w:rsidR="00AA650B">
        <w:rPr>
          <w:rFonts w:ascii="Times New Roman" w:eastAsia="Times New Roman" w:hAnsi="Times New Roman"/>
          <w:color w:val="000000"/>
          <w:sz w:val="24"/>
          <w:szCs w:val="24"/>
        </w:rPr>
        <w:t xml:space="preserve"> в рамките на гр. Русе със скорост </w:t>
      </w:r>
      <w:r w:rsidR="00AA650B" w:rsidRPr="00A6359C">
        <w:rPr>
          <w:rFonts w:ascii="Times New Roman" w:eastAsia="Times New Roman" w:hAnsi="Times New Roman"/>
          <w:color w:val="000000"/>
          <w:sz w:val="24"/>
          <w:szCs w:val="24"/>
        </w:rPr>
        <w:t xml:space="preserve">50 </w:t>
      </w:r>
      <w:proofErr w:type="spellStart"/>
      <w:r w:rsidR="00AA650B" w:rsidRPr="00A6359C">
        <w:rPr>
          <w:rFonts w:ascii="Times New Roman" w:eastAsia="Times New Roman" w:hAnsi="Times New Roman"/>
          <w:color w:val="000000"/>
          <w:sz w:val="24"/>
          <w:szCs w:val="24"/>
        </w:rPr>
        <w:t>mbit</w:t>
      </w:r>
      <w:proofErr w:type="spellEnd"/>
      <w:r w:rsidR="00AA650B" w:rsidRPr="00A6359C">
        <w:rPr>
          <w:rFonts w:ascii="Times New Roman" w:eastAsia="Times New Roman" w:hAnsi="Times New Roman"/>
          <w:color w:val="000000"/>
          <w:sz w:val="24"/>
          <w:szCs w:val="24"/>
        </w:rPr>
        <w:t>/s</w:t>
      </w:r>
      <w:r w:rsidR="00AA650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A650B" w:rsidRPr="00AA650B" w:rsidRDefault="00AA650B" w:rsidP="00AA650B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650B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="00B80E3F">
        <w:rPr>
          <w:rFonts w:ascii="Times New Roman" w:eastAsia="Times New Roman" w:hAnsi="Times New Roman"/>
          <w:color w:val="000000"/>
          <w:sz w:val="24"/>
          <w:szCs w:val="24"/>
        </w:rPr>
        <w:t>4.</w:t>
      </w:r>
      <w:r w:rsidRPr="00AA650B">
        <w:rPr>
          <w:rFonts w:ascii="Times New Roman" w:eastAsia="Times New Roman" w:hAnsi="Times New Roman"/>
          <w:color w:val="000000"/>
          <w:sz w:val="24"/>
          <w:szCs w:val="24"/>
        </w:rPr>
        <w:t xml:space="preserve">  Допълнителни условия за точки </w:t>
      </w:r>
      <w:r w:rsidR="00E441D1">
        <w:rPr>
          <w:rFonts w:ascii="Times New Roman" w:eastAsia="Times New Roman" w:hAnsi="Times New Roman"/>
          <w:color w:val="000000"/>
          <w:sz w:val="24"/>
          <w:szCs w:val="24"/>
        </w:rPr>
        <w:t>включени в 1.3.1</w:t>
      </w:r>
      <w:r w:rsidRPr="00AA650B">
        <w:rPr>
          <w:rFonts w:ascii="Times New Roman" w:eastAsia="Times New Roman" w:hAnsi="Times New Roman"/>
          <w:color w:val="000000"/>
          <w:sz w:val="24"/>
          <w:szCs w:val="24"/>
        </w:rPr>
        <w:t>.:</w:t>
      </w:r>
      <w:r w:rsidRPr="00AA650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  <w:r w:rsidRPr="00AA650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  <w:r w:rsidRPr="00AA650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</w:p>
    <w:p w:rsidR="00AA650B" w:rsidRPr="00AA650B" w:rsidRDefault="00AA650B" w:rsidP="00AA650B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650B">
        <w:rPr>
          <w:rFonts w:ascii="Times New Roman" w:eastAsia="Times New Roman" w:hAnsi="Times New Roman"/>
          <w:color w:val="000000"/>
          <w:sz w:val="24"/>
          <w:szCs w:val="24"/>
        </w:rPr>
        <w:t xml:space="preserve"> - задължително всяка точка да е със статичен (фиксиран) реален IP адрес</w:t>
      </w:r>
      <w:r w:rsidRPr="00AA650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  <w:r w:rsidRPr="00AA650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</w:t>
      </w:r>
    </w:p>
    <w:p w:rsidR="00AA650B" w:rsidRPr="00AA650B" w:rsidRDefault="00AA650B" w:rsidP="00AA650B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650B">
        <w:rPr>
          <w:rFonts w:ascii="Times New Roman" w:eastAsia="Times New Roman" w:hAnsi="Times New Roman"/>
          <w:color w:val="000000"/>
          <w:sz w:val="24"/>
          <w:szCs w:val="24"/>
        </w:rPr>
        <w:t xml:space="preserve"> - съ</w:t>
      </w:r>
      <w:r w:rsidR="0012345D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A650B">
        <w:rPr>
          <w:rFonts w:ascii="Times New Roman" w:eastAsia="Times New Roman" w:hAnsi="Times New Roman"/>
          <w:color w:val="000000"/>
          <w:sz w:val="24"/>
          <w:szCs w:val="24"/>
        </w:rPr>
        <w:t xml:space="preserve">тношението на скоростите за </w:t>
      </w:r>
      <w:proofErr w:type="spellStart"/>
      <w:r w:rsidRPr="00AA650B">
        <w:rPr>
          <w:rFonts w:ascii="Times New Roman" w:eastAsia="Times New Roman" w:hAnsi="Times New Roman"/>
          <w:color w:val="000000"/>
          <w:sz w:val="24"/>
          <w:szCs w:val="24"/>
        </w:rPr>
        <w:t>download</w:t>
      </w:r>
      <w:proofErr w:type="spellEnd"/>
      <w:r w:rsidRPr="00AA650B">
        <w:rPr>
          <w:rFonts w:ascii="Times New Roman" w:eastAsia="Times New Roman" w:hAnsi="Times New Roman"/>
          <w:color w:val="000000"/>
          <w:sz w:val="24"/>
          <w:szCs w:val="24"/>
        </w:rPr>
        <w:t xml:space="preserve"> : </w:t>
      </w:r>
      <w:proofErr w:type="spellStart"/>
      <w:r w:rsidRPr="00AA650B">
        <w:rPr>
          <w:rFonts w:ascii="Times New Roman" w:eastAsia="Times New Roman" w:hAnsi="Times New Roman"/>
          <w:color w:val="000000"/>
          <w:sz w:val="24"/>
          <w:szCs w:val="24"/>
        </w:rPr>
        <w:t>upload</w:t>
      </w:r>
      <w:proofErr w:type="spellEnd"/>
      <w:r w:rsidRPr="00AA650B">
        <w:rPr>
          <w:rFonts w:ascii="Times New Roman" w:eastAsia="Times New Roman" w:hAnsi="Times New Roman"/>
          <w:color w:val="000000"/>
          <w:sz w:val="24"/>
          <w:szCs w:val="24"/>
        </w:rPr>
        <w:t xml:space="preserve"> да е минимум 1 : 1</w:t>
      </w:r>
      <w:r w:rsidRPr="00AA650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  <w:r w:rsidRPr="00AA650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</w:t>
      </w:r>
    </w:p>
    <w:p w:rsidR="00AA650B" w:rsidRPr="00AA650B" w:rsidRDefault="00AA650B" w:rsidP="00AA650B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650B">
        <w:rPr>
          <w:rFonts w:ascii="Times New Roman" w:eastAsia="Times New Roman" w:hAnsi="Times New Roman"/>
          <w:color w:val="000000"/>
          <w:sz w:val="24"/>
          <w:szCs w:val="24"/>
        </w:rPr>
        <w:t xml:space="preserve"> - съотношението на скоростта на достъпа към български : международен интернет да е 1:</w:t>
      </w:r>
      <w:proofErr w:type="spellStart"/>
      <w:r w:rsidRPr="00AA650B">
        <w:rPr>
          <w:rFonts w:ascii="Times New Roman" w:eastAsia="Times New Roman" w:hAnsi="Times New Roman"/>
          <w:color w:val="000000"/>
          <w:sz w:val="24"/>
          <w:szCs w:val="24"/>
        </w:rPr>
        <w:t>1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AA650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</w:p>
    <w:p w:rsidR="00AA650B" w:rsidRPr="00AA650B" w:rsidRDefault="00AA650B" w:rsidP="00AA650B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="00B80E3F">
        <w:rPr>
          <w:rFonts w:ascii="Times New Roman" w:eastAsia="Times New Roman" w:hAnsi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</w:rPr>
        <w:t>. Д</w:t>
      </w:r>
      <w:r w:rsidRPr="00AA650B">
        <w:rPr>
          <w:rFonts w:ascii="Times New Roman" w:eastAsia="Times New Roman" w:hAnsi="Times New Roman"/>
          <w:color w:val="000000"/>
          <w:sz w:val="24"/>
          <w:szCs w:val="24"/>
        </w:rPr>
        <w:t xml:space="preserve">опълнителни условия за точки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включени в 1.3.2</w:t>
      </w:r>
      <w:r w:rsidRPr="00AA650B">
        <w:rPr>
          <w:rFonts w:ascii="Times New Roman" w:eastAsia="Times New Roman" w:hAnsi="Times New Roman"/>
          <w:color w:val="000000"/>
          <w:sz w:val="24"/>
          <w:szCs w:val="24"/>
        </w:rPr>
        <w:t xml:space="preserve"> до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AA650B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AA650B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2C0F00">
        <w:rPr>
          <w:rFonts w:ascii="Times New Roman" w:eastAsia="Times New Roman" w:hAnsi="Times New Roman"/>
          <w:color w:val="000000"/>
          <w:sz w:val="24"/>
          <w:szCs w:val="24"/>
        </w:rPr>
        <w:t>12</w:t>
      </w:r>
      <w:r w:rsidRPr="00AA650B">
        <w:rPr>
          <w:rFonts w:ascii="Times New Roman" w:eastAsia="Times New Roman" w:hAnsi="Times New Roman"/>
          <w:color w:val="000000"/>
          <w:sz w:val="24"/>
          <w:szCs w:val="24"/>
        </w:rPr>
        <w:t>.:</w:t>
      </w:r>
      <w:r w:rsidRPr="00AA650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  <w:r w:rsidRPr="00AA650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  <w:r w:rsidRPr="00AA650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</w:p>
    <w:p w:rsidR="00AA650B" w:rsidRPr="00AA650B" w:rsidRDefault="00AA650B" w:rsidP="00AA650B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650B">
        <w:rPr>
          <w:rFonts w:ascii="Times New Roman" w:eastAsia="Times New Roman" w:hAnsi="Times New Roman"/>
          <w:color w:val="000000"/>
          <w:sz w:val="24"/>
          <w:szCs w:val="24"/>
        </w:rPr>
        <w:t xml:space="preserve"> - задължително всяка точка да е с реален IP адрес</w:t>
      </w:r>
      <w:r w:rsidRPr="00AA650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  <w:r w:rsidRPr="00AA650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  <w:r w:rsidRPr="00AA650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</w:p>
    <w:p w:rsidR="00AA650B" w:rsidRPr="00AA650B" w:rsidRDefault="00AA650B" w:rsidP="00AA650B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650B">
        <w:rPr>
          <w:rFonts w:ascii="Times New Roman" w:eastAsia="Times New Roman" w:hAnsi="Times New Roman"/>
          <w:color w:val="000000"/>
          <w:sz w:val="24"/>
          <w:szCs w:val="24"/>
        </w:rPr>
        <w:t xml:space="preserve"> - съ</w:t>
      </w:r>
      <w:r w:rsidR="00E872C8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A650B">
        <w:rPr>
          <w:rFonts w:ascii="Times New Roman" w:eastAsia="Times New Roman" w:hAnsi="Times New Roman"/>
          <w:color w:val="000000"/>
          <w:sz w:val="24"/>
          <w:szCs w:val="24"/>
        </w:rPr>
        <w:t xml:space="preserve">тношението на скоростите за </w:t>
      </w:r>
      <w:proofErr w:type="spellStart"/>
      <w:r w:rsidRPr="00AA650B">
        <w:rPr>
          <w:rFonts w:ascii="Times New Roman" w:eastAsia="Times New Roman" w:hAnsi="Times New Roman"/>
          <w:color w:val="000000"/>
          <w:sz w:val="24"/>
          <w:szCs w:val="24"/>
        </w:rPr>
        <w:t>download</w:t>
      </w:r>
      <w:proofErr w:type="spellEnd"/>
      <w:r w:rsidRPr="00AA650B">
        <w:rPr>
          <w:rFonts w:ascii="Times New Roman" w:eastAsia="Times New Roman" w:hAnsi="Times New Roman"/>
          <w:color w:val="000000"/>
          <w:sz w:val="24"/>
          <w:szCs w:val="24"/>
        </w:rPr>
        <w:t xml:space="preserve"> : </w:t>
      </w:r>
      <w:proofErr w:type="spellStart"/>
      <w:r w:rsidRPr="00AA650B">
        <w:rPr>
          <w:rFonts w:ascii="Times New Roman" w:eastAsia="Times New Roman" w:hAnsi="Times New Roman"/>
          <w:color w:val="000000"/>
          <w:sz w:val="24"/>
          <w:szCs w:val="24"/>
        </w:rPr>
        <w:t>upload</w:t>
      </w:r>
      <w:proofErr w:type="spellEnd"/>
      <w:r w:rsidRPr="00AA650B">
        <w:rPr>
          <w:rFonts w:ascii="Times New Roman" w:eastAsia="Times New Roman" w:hAnsi="Times New Roman"/>
          <w:color w:val="000000"/>
          <w:sz w:val="24"/>
          <w:szCs w:val="24"/>
        </w:rPr>
        <w:t xml:space="preserve"> да е минимум 3 : 1</w:t>
      </w:r>
      <w:r w:rsidRPr="00AA650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  <w:r w:rsidRPr="00AA650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</w:t>
      </w:r>
    </w:p>
    <w:p w:rsidR="00AA650B" w:rsidRPr="00AA650B" w:rsidRDefault="00AA650B" w:rsidP="00AA650B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650B">
        <w:rPr>
          <w:rFonts w:ascii="Times New Roman" w:eastAsia="Times New Roman" w:hAnsi="Times New Roman"/>
          <w:color w:val="000000"/>
          <w:sz w:val="24"/>
          <w:szCs w:val="24"/>
        </w:rPr>
        <w:t xml:space="preserve"> - съотношението на скоростта на достъпа към български : международен интернет да е 1:</w:t>
      </w:r>
      <w:proofErr w:type="spellStart"/>
      <w:r w:rsidRPr="00AA650B">
        <w:rPr>
          <w:rFonts w:ascii="Times New Roman" w:eastAsia="Times New Roman" w:hAnsi="Times New Roman"/>
          <w:color w:val="000000"/>
          <w:sz w:val="24"/>
          <w:szCs w:val="24"/>
        </w:rPr>
        <w:t>1</w:t>
      </w:r>
      <w:proofErr w:type="spellEnd"/>
      <w:r w:rsidRPr="00AA650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</w:p>
    <w:p w:rsidR="00AA650B" w:rsidRPr="00AA650B" w:rsidRDefault="00AA650B" w:rsidP="00AA650B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="00B80E3F">
        <w:rPr>
          <w:rFonts w:ascii="Times New Roman" w:eastAsia="Times New Roman" w:hAnsi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AA650B">
        <w:rPr>
          <w:rFonts w:ascii="Times New Roman" w:eastAsia="Times New Roman" w:hAnsi="Times New Roman"/>
          <w:color w:val="000000"/>
          <w:sz w:val="24"/>
          <w:szCs w:val="24"/>
        </w:rPr>
        <w:t>Възможност за:</w:t>
      </w:r>
      <w:r w:rsidRPr="00AA650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  <w:r w:rsidRPr="00AA650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  <w:r w:rsidRPr="00AA650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  <w:r w:rsidRPr="00AA650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  <w:r w:rsidRPr="00AA650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</w:p>
    <w:p w:rsidR="00AA650B" w:rsidRPr="00AA650B" w:rsidRDefault="00AA650B" w:rsidP="00AA650B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650B">
        <w:rPr>
          <w:rFonts w:ascii="Times New Roman" w:eastAsia="Times New Roman" w:hAnsi="Times New Roman"/>
          <w:color w:val="000000"/>
          <w:sz w:val="24"/>
          <w:szCs w:val="24"/>
        </w:rPr>
        <w:t xml:space="preserve"> - разкриване на нови точки</w:t>
      </w:r>
      <w:r w:rsidRPr="00AA650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  <w:r w:rsidRPr="00AA650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  <w:r w:rsidRPr="00AA650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  <w:r w:rsidRPr="00AA650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  <w:r w:rsidRPr="00AA650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</w:p>
    <w:p w:rsidR="00AA650B" w:rsidRPr="00AA650B" w:rsidRDefault="00AA650B" w:rsidP="00AA650B">
      <w:pPr>
        <w:pStyle w:val="a3"/>
        <w:tabs>
          <w:tab w:val="left" w:pos="1843"/>
        </w:tabs>
        <w:spacing w:after="0" w:line="240" w:lineRule="auto"/>
        <w:ind w:left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650B">
        <w:rPr>
          <w:rFonts w:ascii="Times New Roman" w:eastAsia="Times New Roman" w:hAnsi="Times New Roman"/>
          <w:color w:val="000000"/>
          <w:sz w:val="24"/>
          <w:szCs w:val="24"/>
        </w:rPr>
        <w:t xml:space="preserve"> - закриване на съществуващи точки</w:t>
      </w:r>
      <w:r w:rsidRPr="00AA650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  <w:r w:rsidRPr="00AA650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  <w:r w:rsidRPr="00AA650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  <w:r w:rsidRPr="00AA650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</w:p>
    <w:p w:rsidR="00AA650B" w:rsidRDefault="00AA650B" w:rsidP="00AA650B">
      <w:pPr>
        <w:pStyle w:val="a3"/>
        <w:tabs>
          <w:tab w:val="left" w:pos="1843"/>
        </w:tabs>
        <w:spacing w:after="0" w:line="240" w:lineRule="auto"/>
        <w:ind w:left="0" w:firstLine="12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650B">
        <w:rPr>
          <w:rFonts w:ascii="Times New Roman" w:eastAsia="Times New Roman" w:hAnsi="Times New Roman"/>
          <w:color w:val="000000"/>
          <w:sz w:val="24"/>
          <w:szCs w:val="24"/>
        </w:rPr>
        <w:t xml:space="preserve"> - бърза промяна на капацитетите за  интернет, свързаност и настройване на статичен IP адрес при възникнала необходимост</w:t>
      </w:r>
      <w:r w:rsidR="004A4B2E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4A4B2E" w:rsidRDefault="004A4B2E" w:rsidP="004A4B2E">
      <w:pPr>
        <w:pStyle w:val="a3"/>
        <w:tabs>
          <w:tab w:val="left" w:pos="1843"/>
        </w:tabs>
        <w:spacing w:after="0" w:line="240" w:lineRule="auto"/>
        <w:ind w:firstLine="55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1.7. </w:t>
      </w:r>
      <w:r w:rsidRPr="004A4B2E">
        <w:rPr>
          <w:rFonts w:ascii="Times New Roman" w:eastAsia="Times New Roman" w:hAnsi="Times New Roman"/>
          <w:color w:val="000000"/>
          <w:sz w:val="24"/>
          <w:szCs w:val="24"/>
        </w:rPr>
        <w:t xml:space="preserve">Възможност за поддръжка от типа 24/7/365 и </w:t>
      </w:r>
      <w:proofErr w:type="spellStart"/>
      <w:r w:rsidRPr="004A4B2E">
        <w:rPr>
          <w:rFonts w:ascii="Times New Roman" w:eastAsia="Times New Roman" w:hAnsi="Times New Roman"/>
          <w:color w:val="000000"/>
          <w:sz w:val="24"/>
          <w:szCs w:val="24"/>
        </w:rPr>
        <w:t>ежемоментен</w:t>
      </w:r>
      <w:proofErr w:type="spellEnd"/>
      <w:r w:rsidRPr="004A4B2E">
        <w:rPr>
          <w:rFonts w:ascii="Times New Roman" w:eastAsia="Times New Roman" w:hAnsi="Times New Roman"/>
          <w:color w:val="000000"/>
          <w:sz w:val="24"/>
          <w:szCs w:val="24"/>
        </w:rPr>
        <w:t xml:space="preserve"> мониторинг на предоставяните услуги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4A4B2E" w:rsidRDefault="004A4B2E" w:rsidP="004A4B2E">
      <w:pPr>
        <w:pStyle w:val="a3"/>
        <w:tabs>
          <w:tab w:val="left" w:pos="1843"/>
        </w:tabs>
        <w:spacing w:after="0" w:line="240" w:lineRule="auto"/>
        <w:ind w:firstLine="55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1.8. </w:t>
      </w:r>
      <w:r w:rsidRPr="004A4B2E">
        <w:rPr>
          <w:rFonts w:ascii="Times New Roman" w:eastAsia="Times New Roman" w:hAnsi="Times New Roman"/>
          <w:color w:val="000000"/>
          <w:sz w:val="24"/>
          <w:szCs w:val="24"/>
        </w:rPr>
        <w:t xml:space="preserve">Време за реакция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r w:rsidRPr="004A4B2E">
        <w:rPr>
          <w:rFonts w:ascii="Times New Roman" w:eastAsia="Times New Roman" w:hAnsi="Times New Roman"/>
          <w:color w:val="000000"/>
          <w:sz w:val="24"/>
          <w:szCs w:val="24"/>
        </w:rPr>
        <w:t xml:space="preserve"> 1 час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4A4B2E" w:rsidRPr="004A4B2E" w:rsidRDefault="004A4B2E" w:rsidP="004A4B2E">
      <w:pPr>
        <w:pStyle w:val="a3"/>
        <w:tabs>
          <w:tab w:val="left" w:pos="1843"/>
        </w:tabs>
        <w:spacing w:after="0" w:line="240" w:lineRule="auto"/>
        <w:ind w:firstLine="55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1.9. Г</w:t>
      </w:r>
      <w:r w:rsidRPr="004A4B2E">
        <w:rPr>
          <w:rFonts w:ascii="Times New Roman" w:eastAsia="Times New Roman" w:hAnsi="Times New Roman"/>
          <w:color w:val="000000"/>
          <w:sz w:val="24"/>
          <w:szCs w:val="24"/>
        </w:rPr>
        <w:t>аранции за сигурността на достъпа до интернет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</w:t>
      </w:r>
      <w:r>
        <w:t xml:space="preserve"> </w:t>
      </w:r>
      <w:r w:rsidRPr="004A4B2E">
        <w:rPr>
          <w:rFonts w:ascii="Times New Roman" w:eastAsia="Times New Roman" w:hAnsi="Times New Roman"/>
          <w:color w:val="000000"/>
          <w:sz w:val="24"/>
          <w:szCs w:val="24"/>
        </w:rPr>
        <w:t xml:space="preserve">работоспособност на услугите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минимум</w:t>
      </w:r>
      <w:r w:rsidRPr="004A4B2E">
        <w:rPr>
          <w:rFonts w:ascii="Times New Roman" w:eastAsia="Times New Roman" w:hAnsi="Times New Roman"/>
          <w:color w:val="000000"/>
          <w:sz w:val="24"/>
          <w:szCs w:val="24"/>
        </w:rPr>
        <w:t xml:space="preserve"> 99,5%.</w:t>
      </w:r>
      <w:r w:rsidRPr="004A4B2E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A4B2E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A4B2E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A4B2E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A4B2E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A4B2E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A4B2E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A4B2E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4A4B2E" w:rsidRPr="004A4B2E" w:rsidRDefault="004838AA" w:rsidP="004A4B2E">
      <w:pPr>
        <w:pStyle w:val="a3"/>
        <w:tabs>
          <w:tab w:val="left" w:pos="1843"/>
        </w:tabs>
        <w:spacing w:after="0" w:line="240" w:lineRule="auto"/>
        <w:ind w:firstLine="55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1.10. </w:t>
      </w:r>
      <w:r w:rsidR="004A4B2E" w:rsidRPr="004A4B2E">
        <w:rPr>
          <w:rFonts w:ascii="Times New Roman" w:eastAsia="Times New Roman" w:hAnsi="Times New Roman"/>
          <w:color w:val="000000"/>
          <w:sz w:val="24"/>
          <w:szCs w:val="24"/>
        </w:rPr>
        <w:t xml:space="preserve">Оператора се задължава да предоставя справки за </w:t>
      </w:r>
      <w:proofErr w:type="spellStart"/>
      <w:r w:rsidR="004A4B2E" w:rsidRPr="004A4B2E">
        <w:rPr>
          <w:rFonts w:ascii="Times New Roman" w:eastAsia="Times New Roman" w:hAnsi="Times New Roman"/>
          <w:color w:val="000000"/>
          <w:sz w:val="24"/>
          <w:szCs w:val="24"/>
        </w:rPr>
        <w:t>времепрекъсването</w:t>
      </w:r>
      <w:proofErr w:type="spellEnd"/>
      <w:r w:rsidR="004A4B2E" w:rsidRPr="004A4B2E">
        <w:rPr>
          <w:rFonts w:ascii="Times New Roman" w:eastAsia="Times New Roman" w:hAnsi="Times New Roman"/>
          <w:color w:val="000000"/>
          <w:sz w:val="24"/>
          <w:szCs w:val="24"/>
        </w:rPr>
        <w:t xml:space="preserve"> на портовете по т.</w:t>
      </w:r>
      <w:r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="004A4B2E" w:rsidRPr="004A4B2E">
        <w:rPr>
          <w:rFonts w:ascii="Times New Roman" w:eastAsia="Times New Roman" w:hAnsi="Times New Roman"/>
          <w:color w:val="000000"/>
          <w:sz w:val="24"/>
          <w:szCs w:val="24"/>
        </w:rPr>
        <w:t>2.1. и т.</w:t>
      </w:r>
      <w:r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="004A4B2E" w:rsidRPr="004A4B2E">
        <w:rPr>
          <w:rFonts w:ascii="Times New Roman" w:eastAsia="Times New Roman" w:hAnsi="Times New Roman"/>
          <w:color w:val="000000"/>
          <w:sz w:val="24"/>
          <w:szCs w:val="24"/>
        </w:rPr>
        <w:t>2.</w:t>
      </w:r>
      <w:proofErr w:type="spellStart"/>
      <w:r w:rsidR="004A4B2E" w:rsidRPr="004A4B2E">
        <w:rPr>
          <w:rFonts w:ascii="Times New Roman" w:eastAsia="Times New Roman" w:hAnsi="Times New Roman"/>
          <w:color w:val="000000"/>
          <w:sz w:val="24"/>
          <w:szCs w:val="24"/>
        </w:rPr>
        <w:t>2</w:t>
      </w:r>
      <w:proofErr w:type="spellEnd"/>
      <w:r w:rsidR="004A4B2E" w:rsidRPr="004A4B2E">
        <w:rPr>
          <w:rFonts w:ascii="Times New Roman" w:eastAsia="Times New Roman" w:hAnsi="Times New Roman"/>
          <w:color w:val="000000"/>
          <w:sz w:val="24"/>
          <w:szCs w:val="24"/>
        </w:rPr>
        <w:t>., ползвани от възложителя за произволен период в рамките на договора.</w:t>
      </w:r>
      <w:r w:rsidR="004A4B2E" w:rsidRPr="004A4B2E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A4B2E" w:rsidRPr="004A4B2E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A4B2E" w:rsidRPr="004A4B2E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A4B2E" w:rsidRPr="004A4B2E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A4B2E" w:rsidRPr="004A4B2E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A4B2E" w:rsidRPr="004A4B2E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A4B2E" w:rsidRPr="004A4B2E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A4B2E" w:rsidRPr="004A4B2E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A4B2E" w:rsidRPr="004A4B2E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A4B2E" w:rsidRPr="004A4B2E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4A4B2E" w:rsidRPr="004A4B2E" w:rsidRDefault="004A4B2E" w:rsidP="00AA650B">
      <w:pPr>
        <w:pStyle w:val="a3"/>
        <w:tabs>
          <w:tab w:val="left" w:pos="1843"/>
        </w:tabs>
        <w:spacing w:after="0" w:line="240" w:lineRule="auto"/>
        <w:ind w:left="0" w:firstLine="124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3F5154" w:rsidRDefault="00956CC6" w:rsidP="003B13A4">
      <w:pPr>
        <w:spacing w:after="0" w:line="240" w:lineRule="auto"/>
        <w:ind w:firstLine="708"/>
        <w:jc w:val="both"/>
      </w:pPr>
      <w:r>
        <w:tab/>
      </w:r>
    </w:p>
    <w:p w:rsidR="00FC6537" w:rsidRDefault="00FC6537" w:rsidP="00B72C7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956CC6" w:rsidRDefault="00425E31" w:rsidP="00B72C7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V</w:t>
      </w:r>
      <w:r w:rsidR="00956CC6" w:rsidRPr="00956CC6">
        <w:rPr>
          <w:rFonts w:ascii="Times New Roman" w:eastAsia="Times New Roman" w:hAnsi="Times New Roman"/>
          <w:b/>
          <w:sz w:val="24"/>
          <w:szCs w:val="24"/>
        </w:rPr>
        <w:t>. ПР</w:t>
      </w:r>
      <w:r w:rsidR="00956CC6">
        <w:rPr>
          <w:rFonts w:ascii="Times New Roman" w:eastAsia="Times New Roman" w:hAnsi="Times New Roman"/>
          <w:b/>
          <w:sz w:val="24"/>
          <w:szCs w:val="24"/>
        </w:rPr>
        <w:t>АВА  И ЗАДЪЛЖЕНИЯ НА ВЪЗЛОЖИТЕЛЯ</w:t>
      </w:r>
    </w:p>
    <w:p w:rsidR="00956CC6" w:rsidRPr="00956CC6" w:rsidRDefault="00956CC6" w:rsidP="003B13A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254A6" w:rsidRPr="00956CC6" w:rsidRDefault="00956CC6" w:rsidP="003B13A4">
      <w:pPr>
        <w:pStyle w:val="a3"/>
        <w:numPr>
          <w:ilvl w:val="0"/>
          <w:numId w:val="6"/>
        </w:numPr>
        <w:tabs>
          <w:tab w:val="left" w:pos="3405"/>
        </w:tabs>
        <w:jc w:val="both"/>
        <w:rPr>
          <w:rFonts w:ascii="Times New Roman" w:hAnsi="Times New Roman"/>
          <w:b/>
          <w:sz w:val="24"/>
          <w:szCs w:val="24"/>
        </w:rPr>
      </w:pPr>
      <w:r w:rsidRPr="00956CC6">
        <w:rPr>
          <w:rFonts w:ascii="Times New Roman" w:hAnsi="Times New Roman"/>
          <w:b/>
          <w:sz w:val="24"/>
          <w:szCs w:val="24"/>
        </w:rPr>
        <w:t>Възложителя</w:t>
      </w:r>
      <w:r>
        <w:rPr>
          <w:rFonts w:ascii="Times New Roman" w:hAnsi="Times New Roman"/>
          <w:b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се задължава:</w:t>
      </w:r>
    </w:p>
    <w:p w:rsidR="00956CC6" w:rsidRPr="005B6F21" w:rsidRDefault="00956CC6" w:rsidP="005B6F21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5B6F21">
        <w:rPr>
          <w:rFonts w:ascii="Times New Roman" w:hAnsi="Times New Roman"/>
          <w:b/>
          <w:sz w:val="24"/>
          <w:szCs w:val="24"/>
        </w:rPr>
        <w:t xml:space="preserve"> </w:t>
      </w:r>
      <w:r w:rsidRPr="005B6F21">
        <w:rPr>
          <w:rFonts w:ascii="Times New Roman" w:hAnsi="Times New Roman"/>
          <w:sz w:val="24"/>
          <w:szCs w:val="24"/>
        </w:rPr>
        <w:t>Да заплаща</w:t>
      </w:r>
      <w:r w:rsidR="001621B2" w:rsidRPr="005B6F21">
        <w:rPr>
          <w:rFonts w:ascii="Times New Roman" w:hAnsi="Times New Roman"/>
          <w:sz w:val="24"/>
          <w:szCs w:val="24"/>
        </w:rPr>
        <w:t xml:space="preserve"> на </w:t>
      </w:r>
      <w:r w:rsidR="001621B2" w:rsidRPr="005B6F21">
        <w:rPr>
          <w:rFonts w:ascii="Times New Roman" w:hAnsi="Times New Roman"/>
          <w:b/>
          <w:sz w:val="24"/>
          <w:szCs w:val="24"/>
        </w:rPr>
        <w:t xml:space="preserve">Изпълнителя </w:t>
      </w:r>
      <w:r w:rsidR="001621B2" w:rsidRPr="005B6F21">
        <w:rPr>
          <w:rFonts w:ascii="Times New Roman" w:hAnsi="Times New Roman"/>
          <w:sz w:val="24"/>
          <w:szCs w:val="24"/>
        </w:rPr>
        <w:t xml:space="preserve">съответното възнаграждение за изпълнение на поръчката съобразно начина, посочен в  раздел </w:t>
      </w:r>
      <w:r w:rsidR="001621B2" w:rsidRPr="005B6F21">
        <w:rPr>
          <w:rFonts w:ascii="Times New Roman" w:eastAsia="Times New Roman" w:hAnsi="Times New Roman"/>
          <w:sz w:val="24"/>
          <w:szCs w:val="24"/>
          <w:lang w:eastAsia="ro-RO"/>
        </w:rPr>
        <w:t>І</w:t>
      </w:r>
      <w:r w:rsidR="005B6F21" w:rsidRPr="005B6F21">
        <w:rPr>
          <w:rFonts w:ascii="Times New Roman" w:eastAsia="Times New Roman" w:hAnsi="Times New Roman"/>
          <w:sz w:val="24"/>
          <w:szCs w:val="24"/>
          <w:lang w:val="en-US" w:eastAsia="ro-RO"/>
        </w:rPr>
        <w:t>II</w:t>
      </w:r>
      <w:r w:rsidR="001621B2" w:rsidRPr="005B6F21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 w:rsidR="001621B2" w:rsidRPr="005B6F21">
        <w:rPr>
          <w:rFonts w:ascii="Times New Roman" w:eastAsia="Times New Roman" w:hAnsi="Times New Roman"/>
          <w:sz w:val="24"/>
          <w:szCs w:val="24"/>
          <w:lang w:eastAsia="ro-RO"/>
        </w:rPr>
        <w:t>от настоящия договор.</w:t>
      </w:r>
    </w:p>
    <w:p w:rsidR="001621B2" w:rsidRDefault="001621B2" w:rsidP="003B13A4">
      <w:pPr>
        <w:pStyle w:val="a3"/>
        <w:numPr>
          <w:ilvl w:val="0"/>
          <w:numId w:val="6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E15">
        <w:rPr>
          <w:rFonts w:ascii="Times New Roman" w:hAnsi="Times New Roman"/>
          <w:b/>
          <w:sz w:val="24"/>
          <w:szCs w:val="24"/>
        </w:rPr>
        <w:t>Възложителят</w:t>
      </w:r>
      <w:r>
        <w:rPr>
          <w:rFonts w:ascii="Times New Roman" w:hAnsi="Times New Roman"/>
          <w:sz w:val="24"/>
          <w:szCs w:val="24"/>
        </w:rPr>
        <w:t xml:space="preserve"> има право:</w:t>
      </w:r>
    </w:p>
    <w:p w:rsidR="001621B2" w:rsidRDefault="001621B2" w:rsidP="003B13A4">
      <w:pPr>
        <w:pStyle w:val="a3"/>
        <w:numPr>
          <w:ilvl w:val="0"/>
          <w:numId w:val="14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 иска от </w:t>
      </w:r>
      <w:r w:rsidRPr="00911E15">
        <w:rPr>
          <w:rFonts w:ascii="Times New Roman" w:hAnsi="Times New Roman"/>
          <w:b/>
          <w:sz w:val="24"/>
          <w:szCs w:val="24"/>
        </w:rPr>
        <w:t>Изпълнителя</w:t>
      </w:r>
      <w:r>
        <w:rPr>
          <w:rFonts w:ascii="Times New Roman" w:hAnsi="Times New Roman"/>
          <w:sz w:val="24"/>
          <w:szCs w:val="24"/>
        </w:rPr>
        <w:t xml:space="preserve"> да изпълни услугата в срок и без отклонения;</w:t>
      </w:r>
    </w:p>
    <w:p w:rsidR="003F5154" w:rsidRDefault="001621B2" w:rsidP="0034084F">
      <w:pPr>
        <w:pStyle w:val="a3"/>
        <w:numPr>
          <w:ilvl w:val="0"/>
          <w:numId w:val="14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 осъществява контрол по изпълнението на договора. </w:t>
      </w:r>
    </w:p>
    <w:p w:rsidR="0034084F" w:rsidRPr="001621B2" w:rsidRDefault="0034084F" w:rsidP="00914D73">
      <w:pPr>
        <w:pStyle w:val="a3"/>
        <w:tabs>
          <w:tab w:val="left" w:pos="3405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1621B2" w:rsidRDefault="00425E31" w:rsidP="00B72C76">
      <w:pPr>
        <w:tabs>
          <w:tab w:val="left" w:pos="34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 w:rsidR="003F5154" w:rsidRPr="003F5154">
        <w:rPr>
          <w:rFonts w:ascii="Times New Roman" w:hAnsi="Times New Roman"/>
          <w:b/>
          <w:sz w:val="24"/>
          <w:szCs w:val="24"/>
          <w:lang w:val="en-US"/>
        </w:rPr>
        <w:t>.</w:t>
      </w:r>
      <w:r w:rsidR="003F5154" w:rsidRPr="003F5154">
        <w:rPr>
          <w:rFonts w:ascii="Times New Roman" w:hAnsi="Times New Roman"/>
          <w:b/>
          <w:sz w:val="24"/>
          <w:szCs w:val="24"/>
        </w:rPr>
        <w:t xml:space="preserve"> НЕУСТОЙКИ И САНКЦИИ</w:t>
      </w:r>
    </w:p>
    <w:p w:rsidR="003B13A4" w:rsidRDefault="003B13A4" w:rsidP="003B13A4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13A4" w:rsidRPr="003B13A4" w:rsidRDefault="003B13A4" w:rsidP="003B13A4">
      <w:pPr>
        <w:spacing w:after="0" w:line="240" w:lineRule="auto"/>
        <w:ind w:right="23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B13A4">
        <w:rPr>
          <w:rFonts w:ascii="Times New Roman" w:eastAsia="Times New Roman" w:hAnsi="Times New Roman"/>
          <w:bCs/>
          <w:sz w:val="24"/>
          <w:szCs w:val="24"/>
        </w:rPr>
        <w:t xml:space="preserve">1. При забавено изпълнение </w:t>
      </w:r>
      <w:r w:rsidRPr="003B13A4">
        <w:rPr>
          <w:rFonts w:ascii="Times New Roman" w:eastAsia="Times New Roman" w:hAnsi="Times New Roman"/>
          <w:b/>
          <w:bCs/>
          <w:sz w:val="24"/>
          <w:szCs w:val="24"/>
        </w:rPr>
        <w:t xml:space="preserve">Изпълнителят </w:t>
      </w:r>
      <w:r w:rsidRPr="003B13A4">
        <w:rPr>
          <w:rFonts w:ascii="Times New Roman" w:eastAsia="Times New Roman" w:hAnsi="Times New Roman"/>
          <w:bCs/>
          <w:sz w:val="24"/>
          <w:szCs w:val="24"/>
        </w:rPr>
        <w:t xml:space="preserve">дължи неустойка в размер от 0,1 % (нула цяло и един процента) от цената на договора за всеки просрочен ден, но не повече от 20 % (двадесет процента) от цената по договора. </w:t>
      </w:r>
    </w:p>
    <w:p w:rsidR="003B13A4" w:rsidRPr="003B13A4" w:rsidRDefault="003B13A4" w:rsidP="003B13A4">
      <w:pPr>
        <w:spacing w:after="0" w:line="240" w:lineRule="auto"/>
        <w:ind w:right="23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B13A4">
        <w:rPr>
          <w:rFonts w:ascii="Times New Roman" w:eastAsia="Times New Roman" w:hAnsi="Times New Roman"/>
          <w:bCs/>
          <w:sz w:val="24"/>
          <w:szCs w:val="24"/>
        </w:rPr>
        <w:t xml:space="preserve">2. При пълно неизпълнение </w:t>
      </w:r>
      <w:r w:rsidRPr="003B13A4">
        <w:rPr>
          <w:rFonts w:ascii="Times New Roman" w:eastAsia="Times New Roman" w:hAnsi="Times New Roman"/>
          <w:b/>
          <w:bCs/>
          <w:sz w:val="24"/>
          <w:szCs w:val="24"/>
        </w:rPr>
        <w:t>Изпълнителят</w:t>
      </w:r>
      <w:r w:rsidRPr="003B13A4">
        <w:rPr>
          <w:rFonts w:ascii="Times New Roman" w:eastAsia="Times New Roman" w:hAnsi="Times New Roman"/>
          <w:bCs/>
          <w:sz w:val="24"/>
          <w:szCs w:val="24"/>
        </w:rPr>
        <w:t xml:space="preserve"> дължи на </w:t>
      </w:r>
      <w:r w:rsidRPr="003B13A4">
        <w:rPr>
          <w:rFonts w:ascii="Times New Roman" w:eastAsia="Times New Roman" w:hAnsi="Times New Roman"/>
          <w:b/>
          <w:bCs/>
          <w:sz w:val="24"/>
          <w:szCs w:val="24"/>
        </w:rPr>
        <w:t>Възложителя</w:t>
      </w:r>
      <w:r w:rsidRPr="003B13A4">
        <w:rPr>
          <w:rFonts w:ascii="Times New Roman" w:eastAsia="Times New Roman" w:hAnsi="Times New Roman"/>
          <w:bCs/>
          <w:sz w:val="24"/>
          <w:szCs w:val="24"/>
        </w:rPr>
        <w:t xml:space="preserve"> неустойка в размер на 20% </w:t>
      </w:r>
      <w:r w:rsidRPr="003B13A4">
        <w:rPr>
          <w:rFonts w:ascii="Times New Roman" w:eastAsia="Times New Roman" w:hAnsi="Times New Roman"/>
          <w:bCs/>
          <w:sz w:val="24"/>
          <w:szCs w:val="24"/>
          <w:lang w:val="en-US"/>
        </w:rPr>
        <w:t>(</w:t>
      </w:r>
      <w:r w:rsidRPr="003B13A4">
        <w:rPr>
          <w:rFonts w:ascii="Times New Roman" w:eastAsia="Times New Roman" w:hAnsi="Times New Roman"/>
          <w:bCs/>
          <w:sz w:val="24"/>
          <w:szCs w:val="24"/>
        </w:rPr>
        <w:t>двадесет процента</w:t>
      </w:r>
      <w:r w:rsidRPr="003B13A4">
        <w:rPr>
          <w:rFonts w:ascii="Times New Roman" w:eastAsia="Times New Roman" w:hAnsi="Times New Roman"/>
          <w:bCs/>
          <w:sz w:val="24"/>
          <w:szCs w:val="24"/>
          <w:lang w:val="en-US"/>
        </w:rPr>
        <w:t>)</w:t>
      </w:r>
      <w:r w:rsidRPr="003B13A4">
        <w:rPr>
          <w:rFonts w:ascii="Times New Roman" w:eastAsia="Times New Roman" w:hAnsi="Times New Roman"/>
          <w:bCs/>
          <w:sz w:val="24"/>
          <w:szCs w:val="24"/>
        </w:rPr>
        <w:t xml:space="preserve"> от стойността на договора.</w:t>
      </w:r>
    </w:p>
    <w:p w:rsidR="003B13A4" w:rsidRPr="003B13A4" w:rsidRDefault="003B13A4" w:rsidP="003B13A4">
      <w:pPr>
        <w:spacing w:after="0" w:line="240" w:lineRule="auto"/>
        <w:ind w:right="23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B13A4">
        <w:rPr>
          <w:rFonts w:ascii="Times New Roman" w:eastAsia="Times New Roman" w:hAnsi="Times New Roman"/>
          <w:bCs/>
          <w:sz w:val="24"/>
          <w:szCs w:val="24"/>
        </w:rPr>
        <w:t>3.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B13A4">
        <w:rPr>
          <w:rFonts w:ascii="Times New Roman" w:eastAsia="Times New Roman" w:hAnsi="Times New Roman"/>
          <w:bCs/>
          <w:sz w:val="24"/>
          <w:szCs w:val="24"/>
        </w:rPr>
        <w:t xml:space="preserve">При некачествено изпълнение или при неизпълнение на поръчката в пълен обем, в случай, че  недостатъците  не бъдат поправени в предоставен от </w:t>
      </w:r>
      <w:r w:rsidRPr="003B13A4">
        <w:rPr>
          <w:rFonts w:ascii="Times New Roman" w:eastAsia="Times New Roman" w:hAnsi="Times New Roman"/>
          <w:b/>
          <w:bCs/>
          <w:sz w:val="24"/>
          <w:szCs w:val="24"/>
        </w:rPr>
        <w:t>Възложителя</w:t>
      </w:r>
      <w:r w:rsidRPr="003B13A4">
        <w:rPr>
          <w:rFonts w:ascii="Times New Roman" w:eastAsia="Times New Roman" w:hAnsi="Times New Roman"/>
          <w:bCs/>
          <w:sz w:val="24"/>
          <w:szCs w:val="24"/>
        </w:rPr>
        <w:t xml:space="preserve"> срок, </w:t>
      </w:r>
      <w:r w:rsidRPr="003B13A4">
        <w:rPr>
          <w:rFonts w:ascii="Times New Roman" w:eastAsia="Times New Roman" w:hAnsi="Times New Roman"/>
          <w:b/>
          <w:bCs/>
          <w:sz w:val="24"/>
          <w:szCs w:val="24"/>
        </w:rPr>
        <w:t xml:space="preserve">Изпълнителят </w:t>
      </w:r>
      <w:r w:rsidRPr="003B13A4">
        <w:rPr>
          <w:rFonts w:ascii="Times New Roman" w:eastAsia="Times New Roman" w:hAnsi="Times New Roman"/>
          <w:bCs/>
          <w:sz w:val="24"/>
          <w:szCs w:val="24"/>
        </w:rPr>
        <w:t xml:space="preserve">дължи неустойка в размер на 10% </w:t>
      </w:r>
      <w:r w:rsidRPr="003B13A4">
        <w:rPr>
          <w:rFonts w:ascii="Times New Roman" w:eastAsia="Times New Roman" w:hAnsi="Times New Roman"/>
          <w:bCs/>
          <w:sz w:val="24"/>
          <w:szCs w:val="24"/>
          <w:lang w:val="en-US"/>
        </w:rPr>
        <w:t>(</w:t>
      </w:r>
      <w:r w:rsidRPr="003B13A4">
        <w:rPr>
          <w:rFonts w:ascii="Times New Roman" w:eastAsia="Times New Roman" w:hAnsi="Times New Roman"/>
          <w:bCs/>
          <w:sz w:val="24"/>
          <w:szCs w:val="24"/>
        </w:rPr>
        <w:t>десет процента</w:t>
      </w:r>
      <w:r w:rsidRPr="003B13A4">
        <w:rPr>
          <w:rFonts w:ascii="Times New Roman" w:eastAsia="Times New Roman" w:hAnsi="Times New Roman"/>
          <w:bCs/>
          <w:sz w:val="24"/>
          <w:szCs w:val="24"/>
          <w:lang w:val="en-US"/>
        </w:rPr>
        <w:t>)</w:t>
      </w:r>
      <w:r w:rsidRPr="003B13A4">
        <w:rPr>
          <w:rFonts w:ascii="Times New Roman" w:eastAsia="Times New Roman" w:hAnsi="Times New Roman"/>
          <w:bCs/>
          <w:sz w:val="24"/>
          <w:szCs w:val="24"/>
        </w:rPr>
        <w:t xml:space="preserve"> от договорената цена.</w:t>
      </w:r>
    </w:p>
    <w:p w:rsidR="003B13A4" w:rsidRPr="003B13A4" w:rsidRDefault="003B13A4" w:rsidP="003B13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B13A4">
        <w:rPr>
          <w:rFonts w:ascii="Times New Roman" w:eastAsia="Times New Roman" w:hAnsi="Times New Roman"/>
          <w:sz w:val="24"/>
          <w:szCs w:val="24"/>
        </w:rPr>
        <w:t xml:space="preserve">4. Прилагането на горните санкции не отменя правото на </w:t>
      </w:r>
      <w:r w:rsidRPr="003B13A4">
        <w:rPr>
          <w:rFonts w:ascii="Times New Roman" w:eastAsia="Times New Roman" w:hAnsi="Times New Roman"/>
          <w:b/>
          <w:sz w:val="24"/>
          <w:szCs w:val="24"/>
        </w:rPr>
        <w:t xml:space="preserve">Възложителя </w:t>
      </w:r>
      <w:r w:rsidRPr="003B13A4">
        <w:rPr>
          <w:rFonts w:ascii="Times New Roman" w:eastAsia="Times New Roman" w:hAnsi="Times New Roman"/>
          <w:sz w:val="24"/>
          <w:szCs w:val="24"/>
        </w:rPr>
        <w:t xml:space="preserve">да предяви иск срещу </w:t>
      </w:r>
      <w:r w:rsidRPr="003B13A4">
        <w:rPr>
          <w:rFonts w:ascii="Times New Roman" w:eastAsia="Times New Roman" w:hAnsi="Times New Roman"/>
          <w:b/>
          <w:sz w:val="24"/>
          <w:szCs w:val="24"/>
        </w:rPr>
        <w:t>Изпълнителя</w:t>
      </w:r>
      <w:r w:rsidRPr="003B13A4">
        <w:rPr>
          <w:rFonts w:ascii="Times New Roman" w:eastAsia="Times New Roman" w:hAnsi="Times New Roman"/>
          <w:sz w:val="24"/>
          <w:szCs w:val="24"/>
        </w:rPr>
        <w:t xml:space="preserve"> за претърпени щети и пропуснати ползи, съгласно действащото законодателство в Република България.</w:t>
      </w:r>
    </w:p>
    <w:p w:rsidR="003B13A4" w:rsidRPr="003B13A4" w:rsidRDefault="003B13A4" w:rsidP="003B13A4">
      <w:pPr>
        <w:tabs>
          <w:tab w:val="num" w:pos="360"/>
        </w:tabs>
        <w:spacing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3B13A4">
        <w:rPr>
          <w:rFonts w:ascii="Times New Roman" w:eastAsia="Times New Roman" w:hAnsi="Times New Roman"/>
          <w:sz w:val="24"/>
          <w:szCs w:val="24"/>
        </w:rPr>
        <w:t xml:space="preserve">  5. Ако в резултат от неизпълнение на задължение по договора от страна на </w:t>
      </w:r>
      <w:r w:rsidRPr="003B13A4">
        <w:rPr>
          <w:rFonts w:ascii="Times New Roman" w:eastAsia="Times New Roman" w:hAnsi="Times New Roman"/>
          <w:b/>
          <w:sz w:val="24"/>
          <w:szCs w:val="24"/>
        </w:rPr>
        <w:t>Изпълнителя</w:t>
      </w:r>
      <w:r w:rsidRPr="003B13A4">
        <w:rPr>
          <w:rFonts w:ascii="Times New Roman" w:eastAsia="Times New Roman" w:hAnsi="Times New Roman"/>
          <w:sz w:val="24"/>
          <w:szCs w:val="24"/>
        </w:rPr>
        <w:t xml:space="preserve"> бъде заведен иск срещу </w:t>
      </w:r>
      <w:r w:rsidRPr="003B13A4">
        <w:rPr>
          <w:rFonts w:ascii="Times New Roman" w:eastAsia="Times New Roman" w:hAnsi="Times New Roman"/>
          <w:b/>
          <w:sz w:val="24"/>
          <w:szCs w:val="24"/>
        </w:rPr>
        <w:t xml:space="preserve">Възложителя </w:t>
      </w:r>
      <w:r w:rsidRPr="003B13A4">
        <w:rPr>
          <w:rFonts w:ascii="Times New Roman" w:eastAsia="Times New Roman" w:hAnsi="Times New Roman"/>
          <w:sz w:val="24"/>
          <w:szCs w:val="24"/>
        </w:rPr>
        <w:t xml:space="preserve">от трета страна,  </w:t>
      </w:r>
      <w:r w:rsidRPr="003B13A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Изпълнителят</w:t>
      </w:r>
      <w:r w:rsidRPr="003B13A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ще възстанови на </w:t>
      </w:r>
      <w:r w:rsidRPr="003B13A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Възложителя</w:t>
      </w:r>
      <w:r w:rsidRPr="003B13A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всички претърпени от него вреди, разноски и/или разходи.</w:t>
      </w:r>
    </w:p>
    <w:p w:rsidR="003B13A4" w:rsidRDefault="003B13A4" w:rsidP="003B13A4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13A4" w:rsidRPr="003B13A4" w:rsidRDefault="003B13A4" w:rsidP="00B72C7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B13A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VII. </w:t>
      </w:r>
      <w:r w:rsidRPr="003B13A4">
        <w:rPr>
          <w:rFonts w:ascii="Times New Roman" w:eastAsia="Times New Roman" w:hAnsi="Times New Roman"/>
          <w:b/>
          <w:sz w:val="24"/>
          <w:szCs w:val="24"/>
        </w:rPr>
        <w:t>ПРЕКРАТЯВАНЕ НА ДОГОВОРА</w:t>
      </w:r>
    </w:p>
    <w:p w:rsidR="003B13A4" w:rsidRPr="003B13A4" w:rsidRDefault="003B13A4" w:rsidP="003B13A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B13A4" w:rsidRPr="003B13A4" w:rsidRDefault="003B13A4" w:rsidP="003B13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B13A4">
        <w:rPr>
          <w:rFonts w:ascii="Times New Roman" w:eastAsia="Times New Roman" w:hAnsi="Times New Roman"/>
          <w:sz w:val="24"/>
          <w:szCs w:val="24"/>
        </w:rPr>
        <w:t>1. Настоящият договор се прекратява:</w:t>
      </w:r>
    </w:p>
    <w:p w:rsidR="003B13A4" w:rsidRPr="003B13A4" w:rsidRDefault="003B13A4" w:rsidP="003B13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B13A4">
        <w:rPr>
          <w:rFonts w:ascii="Times New Roman" w:eastAsia="Times New Roman" w:hAnsi="Times New Roman"/>
          <w:sz w:val="24"/>
          <w:szCs w:val="24"/>
        </w:rPr>
        <w:t>1.</w:t>
      </w:r>
      <w:proofErr w:type="spellStart"/>
      <w:r w:rsidRPr="003B13A4">
        <w:rPr>
          <w:rFonts w:ascii="Times New Roman" w:eastAsia="Times New Roman" w:hAnsi="Times New Roman"/>
          <w:sz w:val="24"/>
          <w:szCs w:val="24"/>
        </w:rPr>
        <w:t>1</w:t>
      </w:r>
      <w:proofErr w:type="spellEnd"/>
      <w:r w:rsidRPr="003B13A4">
        <w:rPr>
          <w:rFonts w:ascii="Times New Roman" w:eastAsia="Times New Roman" w:hAnsi="Times New Roman"/>
          <w:sz w:val="24"/>
          <w:szCs w:val="24"/>
        </w:rPr>
        <w:t>. с изтичане на срока му;</w:t>
      </w:r>
    </w:p>
    <w:p w:rsidR="003B13A4" w:rsidRPr="003B13A4" w:rsidRDefault="003B13A4" w:rsidP="003B13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B13A4">
        <w:rPr>
          <w:rFonts w:ascii="Times New Roman" w:eastAsia="Times New Roman" w:hAnsi="Times New Roman"/>
          <w:sz w:val="24"/>
          <w:szCs w:val="24"/>
        </w:rPr>
        <w:t xml:space="preserve">1.2. </w:t>
      </w:r>
      <w:r w:rsidRPr="003B13A4">
        <w:rPr>
          <w:rFonts w:ascii="Times New Roman" w:hAnsi="Times New Roman"/>
          <w:sz w:val="24"/>
          <w:szCs w:val="24"/>
        </w:rPr>
        <w:t>по взаимно съгласие между страните, изразено писмено;</w:t>
      </w:r>
    </w:p>
    <w:p w:rsidR="003B13A4" w:rsidRPr="003B13A4" w:rsidRDefault="003B13A4" w:rsidP="003B13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13A4">
        <w:rPr>
          <w:rFonts w:ascii="Times New Roman" w:eastAsia="Times New Roman" w:hAnsi="Times New Roman"/>
          <w:sz w:val="24"/>
          <w:szCs w:val="24"/>
        </w:rPr>
        <w:t>1.3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B13A4">
        <w:rPr>
          <w:rFonts w:ascii="Times New Roman" w:hAnsi="Times New Roman"/>
          <w:sz w:val="24"/>
          <w:szCs w:val="24"/>
        </w:rPr>
        <w:t>едностранно</w:t>
      </w:r>
      <w:r w:rsidR="005B1FFE">
        <w:rPr>
          <w:rFonts w:ascii="Times New Roman" w:hAnsi="Times New Roman"/>
          <w:sz w:val="24"/>
          <w:szCs w:val="24"/>
        </w:rPr>
        <w:t xml:space="preserve"> от Възложителя при условията на чл. 87 от ЗЗД</w:t>
      </w:r>
      <w:r w:rsidRPr="003B13A4">
        <w:rPr>
          <w:rFonts w:ascii="Times New Roman" w:hAnsi="Times New Roman"/>
          <w:sz w:val="24"/>
          <w:szCs w:val="24"/>
        </w:rPr>
        <w:t>;</w:t>
      </w:r>
    </w:p>
    <w:p w:rsidR="003B13A4" w:rsidRPr="003B13A4" w:rsidRDefault="003B13A4" w:rsidP="003B13A4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13A4">
        <w:rPr>
          <w:rFonts w:ascii="Times New Roman" w:hAnsi="Times New Roman"/>
          <w:sz w:val="24"/>
          <w:szCs w:val="24"/>
        </w:rPr>
        <w:tab/>
      </w:r>
      <w:r w:rsidRPr="003B13A4">
        <w:rPr>
          <w:rFonts w:ascii="Times New Roman" w:hAnsi="Times New Roman"/>
          <w:sz w:val="24"/>
          <w:szCs w:val="24"/>
        </w:rPr>
        <w:tab/>
      </w:r>
      <w:r w:rsidRPr="003B13A4">
        <w:rPr>
          <w:rFonts w:ascii="Times New Roman" w:hAnsi="Times New Roman"/>
          <w:sz w:val="24"/>
          <w:szCs w:val="24"/>
          <w:lang w:val="en-US"/>
        </w:rPr>
        <w:t>1</w:t>
      </w:r>
      <w:r w:rsidRPr="003B13A4">
        <w:rPr>
          <w:rFonts w:ascii="Times New Roman" w:hAnsi="Times New Roman"/>
          <w:sz w:val="24"/>
          <w:szCs w:val="24"/>
        </w:rPr>
        <w:t>.4.</w:t>
      </w:r>
      <w:r w:rsidRPr="003B13A4">
        <w:t xml:space="preserve"> </w:t>
      </w:r>
      <w:proofErr w:type="gramStart"/>
      <w:r w:rsidRPr="003B13A4">
        <w:rPr>
          <w:rFonts w:ascii="Times New Roman" w:hAnsi="Times New Roman"/>
          <w:sz w:val="24"/>
          <w:szCs w:val="24"/>
        </w:rPr>
        <w:t>при</w:t>
      </w:r>
      <w:proofErr w:type="gramEnd"/>
      <w:r w:rsidRPr="003B13A4">
        <w:rPr>
          <w:rFonts w:ascii="Times New Roman" w:hAnsi="Times New Roman"/>
          <w:sz w:val="24"/>
          <w:szCs w:val="24"/>
        </w:rPr>
        <w:t xml:space="preserve"> невиновна невъзможност за изпълнение, поради наличието на непреодолима сила или на форсмажорни обстоятелства, т. е. при настъпването на събитие, представляващо непреодолима сила (природни бедствия, извънредно положение, стачки и др.)</w:t>
      </w:r>
    </w:p>
    <w:p w:rsidR="003B13A4" w:rsidRPr="003B13A4" w:rsidRDefault="003B13A4" w:rsidP="003B13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B13A4">
        <w:rPr>
          <w:rFonts w:ascii="Times New Roman" w:eastAsia="Times New Roman" w:hAnsi="Times New Roman"/>
          <w:sz w:val="24"/>
          <w:szCs w:val="24"/>
        </w:rPr>
        <w:t xml:space="preserve">1.5. от </w:t>
      </w:r>
      <w:r w:rsidRPr="003B13A4">
        <w:rPr>
          <w:rFonts w:ascii="Times New Roman" w:eastAsia="Times New Roman" w:hAnsi="Times New Roman"/>
          <w:b/>
          <w:sz w:val="24"/>
          <w:szCs w:val="24"/>
        </w:rPr>
        <w:t>Възложителя</w:t>
      </w:r>
      <w:r w:rsidRPr="003B13A4">
        <w:rPr>
          <w:rFonts w:ascii="Times New Roman" w:eastAsia="Times New Roman" w:hAnsi="Times New Roman"/>
          <w:sz w:val="24"/>
          <w:szCs w:val="24"/>
        </w:rPr>
        <w:t>, едностранно, ако в резултат на обстоятелства, възникнали след сключването му, не е в състояние да изпълни своите задължения.</w:t>
      </w:r>
    </w:p>
    <w:p w:rsidR="003B13A4" w:rsidRPr="003B13A4" w:rsidRDefault="003B13A4" w:rsidP="003B13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3B13A4" w:rsidRPr="003B13A4" w:rsidRDefault="00425E31" w:rsidP="00B72C7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B13A4">
        <w:rPr>
          <w:rFonts w:ascii="Times New Roman" w:eastAsia="Times New Roman" w:hAnsi="Times New Roman"/>
          <w:b/>
          <w:sz w:val="24"/>
          <w:szCs w:val="24"/>
          <w:lang w:val="en-US"/>
        </w:rPr>
        <w:t>VII</w:t>
      </w:r>
      <w:r w:rsidR="003B13A4" w:rsidRPr="003B13A4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="003B13A4" w:rsidRPr="003B13A4">
        <w:rPr>
          <w:rFonts w:ascii="Times New Roman" w:eastAsia="Times New Roman" w:hAnsi="Times New Roman"/>
          <w:b/>
          <w:sz w:val="24"/>
          <w:szCs w:val="24"/>
        </w:rPr>
        <w:t>. ДОПЪЛНИТЕЛНИ РАЗПОРЕДБИ</w:t>
      </w:r>
    </w:p>
    <w:p w:rsidR="003B13A4" w:rsidRPr="003B13A4" w:rsidRDefault="003B13A4" w:rsidP="003B13A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B13A4" w:rsidRPr="003B13A4" w:rsidRDefault="003B13A4" w:rsidP="003B13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B13A4">
        <w:rPr>
          <w:rFonts w:ascii="Times New Roman" w:hAnsi="Times New Roman"/>
          <w:sz w:val="24"/>
          <w:szCs w:val="24"/>
        </w:rPr>
        <w:t xml:space="preserve">1. При възникване на спор от каквото и да е естество между </w:t>
      </w:r>
      <w:r w:rsidRPr="003B13A4">
        <w:rPr>
          <w:rFonts w:ascii="Times New Roman" w:hAnsi="Times New Roman"/>
          <w:b/>
          <w:sz w:val="24"/>
          <w:szCs w:val="24"/>
        </w:rPr>
        <w:t xml:space="preserve">Възложителя </w:t>
      </w:r>
      <w:r w:rsidRPr="003B13A4">
        <w:rPr>
          <w:rFonts w:ascii="Times New Roman" w:hAnsi="Times New Roman"/>
          <w:sz w:val="24"/>
          <w:szCs w:val="24"/>
        </w:rPr>
        <w:t xml:space="preserve">и </w:t>
      </w:r>
      <w:r w:rsidRPr="003B13A4">
        <w:rPr>
          <w:rFonts w:ascii="Times New Roman" w:hAnsi="Times New Roman"/>
          <w:b/>
          <w:sz w:val="24"/>
          <w:szCs w:val="24"/>
        </w:rPr>
        <w:t>Изпълнителя</w:t>
      </w:r>
      <w:r w:rsidRPr="003B13A4">
        <w:rPr>
          <w:rFonts w:ascii="Times New Roman" w:hAnsi="Times New Roman"/>
          <w:sz w:val="24"/>
          <w:szCs w:val="24"/>
        </w:rPr>
        <w:t xml:space="preserve"> във връзка с договора или произтичащ от него, страните ще положат всички усилия за решаване на спора по пътя на договарянето, чрез споразумение. Ако в разумен срок страните не успеят да разрешат спора помежду си чрез преговори, то </w:t>
      </w:r>
      <w:r w:rsidRPr="003B13A4">
        <w:rPr>
          <w:rFonts w:ascii="Times New Roman" w:hAnsi="Times New Roman"/>
          <w:b/>
          <w:sz w:val="24"/>
          <w:szCs w:val="24"/>
        </w:rPr>
        <w:t xml:space="preserve">Възложителят </w:t>
      </w:r>
      <w:r w:rsidRPr="003B13A4">
        <w:rPr>
          <w:rFonts w:ascii="Times New Roman" w:hAnsi="Times New Roman"/>
          <w:sz w:val="24"/>
          <w:szCs w:val="24"/>
        </w:rPr>
        <w:t xml:space="preserve">или </w:t>
      </w:r>
      <w:r w:rsidRPr="003B13A4">
        <w:rPr>
          <w:rFonts w:ascii="Times New Roman" w:hAnsi="Times New Roman"/>
          <w:b/>
          <w:sz w:val="24"/>
          <w:szCs w:val="24"/>
        </w:rPr>
        <w:t xml:space="preserve">Изпълнителят </w:t>
      </w:r>
      <w:r w:rsidRPr="003B13A4">
        <w:rPr>
          <w:rFonts w:ascii="Times New Roman" w:hAnsi="Times New Roman"/>
          <w:sz w:val="24"/>
          <w:szCs w:val="24"/>
        </w:rPr>
        <w:t>могат да изпратят уведомление на другата страна за своето намерение за решаване на спора по съдебен ред, съгласно действащото в Република България законодателство.</w:t>
      </w:r>
    </w:p>
    <w:p w:rsidR="003B13A4" w:rsidRPr="003B13A4" w:rsidRDefault="003B13A4" w:rsidP="003B13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B13A4">
        <w:rPr>
          <w:rFonts w:ascii="Times New Roman" w:eastAsia="Times New Roman" w:hAnsi="Times New Roman"/>
          <w:sz w:val="24"/>
          <w:szCs w:val="24"/>
        </w:rPr>
        <w:t>2.</w:t>
      </w:r>
      <w:r w:rsidRPr="003B13A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B13A4">
        <w:rPr>
          <w:rFonts w:ascii="Times New Roman" w:eastAsia="Times New Roman" w:hAnsi="Times New Roman"/>
          <w:sz w:val="24"/>
          <w:szCs w:val="24"/>
        </w:rPr>
        <w:t>За неуредени с настоящия договор въпроси се прилагат разпоредбите на действащото законодателство на Република България.</w:t>
      </w:r>
    </w:p>
    <w:p w:rsidR="003B13A4" w:rsidRPr="003B13A4" w:rsidRDefault="003B13A4" w:rsidP="003B13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B13A4">
        <w:rPr>
          <w:rFonts w:ascii="Times New Roman" w:eastAsia="Times New Roman" w:hAnsi="Times New Roman"/>
          <w:sz w:val="24"/>
          <w:szCs w:val="24"/>
        </w:rPr>
        <w:t xml:space="preserve">3. Неразделна част от настоящия договор са офертата на </w:t>
      </w:r>
      <w:r w:rsidRPr="003B13A4">
        <w:rPr>
          <w:rFonts w:ascii="Times New Roman" w:eastAsia="Times New Roman" w:hAnsi="Times New Roman"/>
          <w:b/>
          <w:sz w:val="24"/>
          <w:szCs w:val="24"/>
        </w:rPr>
        <w:t>Изпълнителя</w:t>
      </w:r>
      <w:r w:rsidRPr="003B13A4">
        <w:rPr>
          <w:rFonts w:ascii="Times New Roman" w:eastAsia="Times New Roman" w:hAnsi="Times New Roman"/>
          <w:sz w:val="24"/>
          <w:szCs w:val="24"/>
        </w:rPr>
        <w:t xml:space="preserve"> и Заданието за обществена поръчка.</w:t>
      </w:r>
    </w:p>
    <w:p w:rsidR="003B13A4" w:rsidRPr="003B13A4" w:rsidRDefault="003B13A4" w:rsidP="003B13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B13A4">
        <w:rPr>
          <w:rFonts w:ascii="Times New Roman" w:eastAsia="Times New Roman" w:hAnsi="Times New Roman"/>
          <w:sz w:val="24"/>
          <w:szCs w:val="24"/>
        </w:rPr>
        <w:t xml:space="preserve">4. Всички съобщения между страните във връзка с настоящия договор следва да бъдат в писмена форма. При промяна на посочените данни, всяка от страните е длъжна да уведоми другата в седемдневен срок от настъпване на промяната. В противен случай всяко изпратено съобщение се </w:t>
      </w:r>
      <w:r w:rsidRPr="003B13A4">
        <w:rPr>
          <w:rFonts w:ascii="Times New Roman" w:eastAsia="Times New Roman" w:hAnsi="Times New Roman"/>
          <w:sz w:val="24"/>
          <w:szCs w:val="24"/>
        </w:rPr>
        <w:lastRenderedPageBreak/>
        <w:t>смята за получено, считано от датата на изпращането му, ако е изпратено на последния известен адрес.</w:t>
      </w:r>
    </w:p>
    <w:p w:rsidR="003B13A4" w:rsidRPr="003B13A4" w:rsidRDefault="003B13A4" w:rsidP="003B13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B13A4">
        <w:rPr>
          <w:rFonts w:ascii="Times New Roman" w:eastAsia="Times New Roman" w:hAnsi="Times New Roman"/>
          <w:sz w:val="24"/>
          <w:szCs w:val="24"/>
        </w:rPr>
        <w:t>5. Адресите за кореспонденция между страните по настоящия договор са както следва:</w:t>
      </w:r>
    </w:p>
    <w:p w:rsidR="003B13A4" w:rsidRPr="003B13A4" w:rsidRDefault="003B13A4" w:rsidP="003B13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B13A4">
        <w:rPr>
          <w:rFonts w:ascii="Times New Roman" w:eastAsia="Times New Roman" w:hAnsi="Times New Roman"/>
          <w:sz w:val="24"/>
          <w:szCs w:val="24"/>
        </w:rPr>
        <w:t xml:space="preserve">За Възложителя: Община Русе: град Русе, пл. „Свобода” 6 </w:t>
      </w:r>
    </w:p>
    <w:p w:rsidR="003B13A4" w:rsidRDefault="003B13A4" w:rsidP="003B13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B13A4">
        <w:rPr>
          <w:rFonts w:ascii="Times New Roman" w:eastAsia="Times New Roman" w:hAnsi="Times New Roman"/>
          <w:sz w:val="24"/>
          <w:szCs w:val="24"/>
        </w:rPr>
        <w:t xml:space="preserve">За Изпълнителя: </w:t>
      </w:r>
      <w:r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…………………………………………………..</w:t>
      </w:r>
    </w:p>
    <w:p w:rsidR="003B13A4" w:rsidRDefault="003B13A4" w:rsidP="003B13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B13A4">
        <w:rPr>
          <w:rFonts w:ascii="Times New Roman" w:eastAsia="Times New Roman" w:hAnsi="Times New Roman"/>
          <w:sz w:val="24"/>
          <w:szCs w:val="24"/>
        </w:rPr>
        <w:t xml:space="preserve">Настоящият договор се състави и подписа в три  еднообразни екземпляра – два за  </w:t>
      </w:r>
      <w:r w:rsidRPr="003B13A4">
        <w:rPr>
          <w:rFonts w:ascii="Times New Roman" w:eastAsia="Times New Roman" w:hAnsi="Times New Roman"/>
          <w:b/>
          <w:sz w:val="24"/>
          <w:szCs w:val="24"/>
        </w:rPr>
        <w:t>Възложителя</w:t>
      </w:r>
      <w:r w:rsidRPr="003B13A4">
        <w:rPr>
          <w:rFonts w:ascii="Times New Roman" w:eastAsia="Times New Roman" w:hAnsi="Times New Roman"/>
          <w:sz w:val="24"/>
          <w:szCs w:val="24"/>
        </w:rPr>
        <w:t xml:space="preserve"> и един за </w:t>
      </w:r>
      <w:r w:rsidRPr="003B13A4">
        <w:rPr>
          <w:rFonts w:ascii="Times New Roman" w:eastAsia="Times New Roman" w:hAnsi="Times New Roman"/>
          <w:b/>
          <w:sz w:val="24"/>
          <w:szCs w:val="24"/>
        </w:rPr>
        <w:t>Изпълнителя</w:t>
      </w:r>
      <w:r w:rsidRPr="003B13A4">
        <w:rPr>
          <w:rFonts w:ascii="Times New Roman" w:eastAsia="Times New Roman" w:hAnsi="Times New Roman"/>
          <w:sz w:val="24"/>
          <w:szCs w:val="24"/>
        </w:rPr>
        <w:t>.</w:t>
      </w:r>
    </w:p>
    <w:p w:rsidR="00A671DF" w:rsidRDefault="00A671DF" w:rsidP="00A671DF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A671DF" w:rsidRPr="00A671DF" w:rsidRDefault="00A671DF" w:rsidP="00A671DF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71DF">
        <w:rPr>
          <w:rFonts w:ascii="Times New Roman" w:eastAsia="Times New Roman" w:hAnsi="Times New Roman"/>
          <w:sz w:val="24"/>
          <w:szCs w:val="24"/>
          <w:lang w:eastAsia="bg-BG"/>
        </w:rPr>
        <w:t>ПРИЛОЖЕНИЯ:</w:t>
      </w:r>
    </w:p>
    <w:p w:rsidR="00A671DF" w:rsidRPr="00A671DF" w:rsidRDefault="0094407F" w:rsidP="00A671D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Ценово предложение</w:t>
      </w:r>
      <w:r w:rsidR="00A671DF" w:rsidRPr="00A671DF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A671DF" w:rsidRDefault="0094407F" w:rsidP="00A671D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Приложение №2 – списък с нужните данни за фактуриране</w:t>
      </w:r>
      <w:r w:rsidR="00A671DF" w:rsidRPr="00A671DF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4B27DC" w:rsidRDefault="004B27DC" w:rsidP="00A671D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Приложение №3 – цени за включване и месечни такси по точки;</w:t>
      </w:r>
    </w:p>
    <w:p w:rsidR="004B27DC" w:rsidRPr="00A671DF" w:rsidRDefault="004B27DC" w:rsidP="00A671D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Техническо предложение.</w:t>
      </w:r>
    </w:p>
    <w:p w:rsidR="009A13B8" w:rsidRPr="003B13A4" w:rsidRDefault="009A13B8" w:rsidP="003B13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3B13A4" w:rsidRPr="003B13A4" w:rsidRDefault="003B13A4" w:rsidP="003B13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</w:p>
    <w:p w:rsidR="009A13B8" w:rsidRPr="009A13B8" w:rsidRDefault="009A13B8" w:rsidP="009A13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A13B8">
        <w:rPr>
          <w:rFonts w:ascii="Times New Roman" w:eastAsia="Times New Roman" w:hAnsi="Times New Roman"/>
          <w:b/>
          <w:sz w:val="24"/>
          <w:szCs w:val="24"/>
        </w:rPr>
        <w:t xml:space="preserve">ВЪЗЛОЖИТЕЛ:  </w:t>
      </w:r>
      <w:r w:rsidRPr="009A13B8">
        <w:rPr>
          <w:rFonts w:ascii="Times New Roman" w:eastAsia="Times New Roman" w:hAnsi="Times New Roman"/>
          <w:b/>
          <w:sz w:val="24"/>
          <w:szCs w:val="24"/>
        </w:rPr>
        <w:tab/>
      </w:r>
      <w:r w:rsidRPr="009A13B8">
        <w:rPr>
          <w:rFonts w:ascii="Times New Roman" w:eastAsia="Times New Roman" w:hAnsi="Times New Roman"/>
          <w:b/>
          <w:sz w:val="24"/>
          <w:szCs w:val="24"/>
        </w:rPr>
        <w:tab/>
      </w:r>
      <w:r w:rsidRPr="009A13B8">
        <w:rPr>
          <w:rFonts w:ascii="Times New Roman" w:eastAsia="Times New Roman" w:hAnsi="Times New Roman"/>
          <w:b/>
          <w:sz w:val="24"/>
          <w:szCs w:val="24"/>
        </w:rPr>
        <w:tab/>
      </w:r>
      <w:r w:rsidRPr="009A13B8">
        <w:rPr>
          <w:rFonts w:ascii="Times New Roman" w:eastAsia="Times New Roman" w:hAnsi="Times New Roman"/>
          <w:b/>
          <w:sz w:val="24"/>
          <w:szCs w:val="24"/>
        </w:rPr>
        <w:tab/>
        <w:t>ИЗПЪЛНИТЕЛ:</w:t>
      </w:r>
    </w:p>
    <w:p w:rsidR="009A13B8" w:rsidRPr="009A13B8" w:rsidRDefault="009A13B8" w:rsidP="009A13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A13B8">
        <w:rPr>
          <w:rFonts w:ascii="Times New Roman" w:eastAsia="Times New Roman" w:hAnsi="Times New Roman"/>
          <w:b/>
          <w:sz w:val="24"/>
          <w:szCs w:val="24"/>
        </w:rPr>
        <w:t xml:space="preserve">              </w:t>
      </w:r>
    </w:p>
    <w:p w:rsidR="009A13B8" w:rsidRPr="009A13B8" w:rsidRDefault="009A13B8" w:rsidP="009A13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A13B8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</w:t>
      </w:r>
    </w:p>
    <w:p w:rsidR="003B13A4" w:rsidRPr="003F5154" w:rsidRDefault="003B13A4" w:rsidP="003B13A4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3B13A4" w:rsidRPr="003F5154" w:rsidSect="00165A43">
      <w:pgSz w:w="11906" w:h="16838"/>
      <w:pgMar w:top="993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C34"/>
    <w:multiLevelType w:val="hybridMultilevel"/>
    <w:tmpl w:val="1B6E9124"/>
    <w:lvl w:ilvl="0" w:tplc="0E284F1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7A489C"/>
    <w:multiLevelType w:val="hybridMultilevel"/>
    <w:tmpl w:val="94CE41B8"/>
    <w:lvl w:ilvl="0" w:tplc="0E284F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2A54DB"/>
    <w:multiLevelType w:val="hybridMultilevel"/>
    <w:tmpl w:val="3D3C9694"/>
    <w:lvl w:ilvl="0" w:tplc="0E284F14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1B8C0BAF"/>
    <w:multiLevelType w:val="hybridMultilevel"/>
    <w:tmpl w:val="DD7C93BE"/>
    <w:lvl w:ilvl="0" w:tplc="0E284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24A11"/>
    <w:multiLevelType w:val="multilevel"/>
    <w:tmpl w:val="972CF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8271967"/>
    <w:multiLevelType w:val="hybridMultilevel"/>
    <w:tmpl w:val="76E46C10"/>
    <w:lvl w:ilvl="0" w:tplc="0E284F14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34C10686"/>
    <w:multiLevelType w:val="hybridMultilevel"/>
    <w:tmpl w:val="006C9BE2"/>
    <w:lvl w:ilvl="0" w:tplc="B778E77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DD5549F"/>
    <w:multiLevelType w:val="hybridMultilevel"/>
    <w:tmpl w:val="99BA252A"/>
    <w:lvl w:ilvl="0" w:tplc="8856E2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2382329"/>
    <w:multiLevelType w:val="hybridMultilevel"/>
    <w:tmpl w:val="BA62EEE6"/>
    <w:lvl w:ilvl="0" w:tplc="7E282FAE">
      <w:start w:val="1"/>
      <w:numFmt w:val="decimal"/>
      <w:lvlText w:val="%1."/>
      <w:lvlJc w:val="left"/>
      <w:pPr>
        <w:ind w:left="1725" w:hanging="1005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664A55"/>
    <w:multiLevelType w:val="multilevel"/>
    <w:tmpl w:val="A01AAA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0">
    <w:nsid w:val="5921113A"/>
    <w:multiLevelType w:val="hybridMultilevel"/>
    <w:tmpl w:val="2CA8A432"/>
    <w:lvl w:ilvl="0" w:tplc="0E284F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0256F5"/>
    <w:multiLevelType w:val="multilevel"/>
    <w:tmpl w:val="56A8F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8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5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01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4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15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55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04" w:hanging="1800"/>
      </w:pPr>
      <w:rPr>
        <w:rFonts w:hint="default"/>
        <w:b/>
      </w:rPr>
    </w:lvl>
  </w:abstractNum>
  <w:abstractNum w:abstractNumId="12">
    <w:nsid w:val="5EB647CC"/>
    <w:multiLevelType w:val="hybridMultilevel"/>
    <w:tmpl w:val="893AFACE"/>
    <w:lvl w:ilvl="0" w:tplc="F19812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A3110"/>
    <w:multiLevelType w:val="hybridMultilevel"/>
    <w:tmpl w:val="F7EE12A8"/>
    <w:lvl w:ilvl="0" w:tplc="0E284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07447"/>
    <w:multiLevelType w:val="hybridMultilevel"/>
    <w:tmpl w:val="28406690"/>
    <w:lvl w:ilvl="0" w:tplc="0E284F14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1"/>
  </w:num>
  <w:num w:numId="5">
    <w:abstractNumId w:val="9"/>
  </w:num>
  <w:num w:numId="6">
    <w:abstractNumId w:val="4"/>
  </w:num>
  <w:num w:numId="7">
    <w:abstractNumId w:val="0"/>
  </w:num>
  <w:num w:numId="8">
    <w:abstractNumId w:val="13"/>
  </w:num>
  <w:num w:numId="9">
    <w:abstractNumId w:val="1"/>
  </w:num>
  <w:num w:numId="10">
    <w:abstractNumId w:val="3"/>
  </w:num>
  <w:num w:numId="11">
    <w:abstractNumId w:val="14"/>
  </w:num>
  <w:num w:numId="12">
    <w:abstractNumId w:val="5"/>
  </w:num>
  <w:num w:numId="13">
    <w:abstractNumId w:val="2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E3"/>
    <w:rsid w:val="00033448"/>
    <w:rsid w:val="000B18EB"/>
    <w:rsid w:val="000D392B"/>
    <w:rsid w:val="000D6C13"/>
    <w:rsid w:val="000D7B1E"/>
    <w:rsid w:val="000E4B81"/>
    <w:rsid w:val="00116B23"/>
    <w:rsid w:val="0012345D"/>
    <w:rsid w:val="001621B2"/>
    <w:rsid w:val="00165A43"/>
    <w:rsid w:val="0016635E"/>
    <w:rsid w:val="001B3439"/>
    <w:rsid w:val="001C3131"/>
    <w:rsid w:val="001C70EB"/>
    <w:rsid w:val="0020772D"/>
    <w:rsid w:val="00287344"/>
    <w:rsid w:val="00296E6E"/>
    <w:rsid w:val="002A7C0B"/>
    <w:rsid w:val="002C0F00"/>
    <w:rsid w:val="003221B7"/>
    <w:rsid w:val="00337D44"/>
    <w:rsid w:val="0034084F"/>
    <w:rsid w:val="003447DD"/>
    <w:rsid w:val="00387352"/>
    <w:rsid w:val="003B13A4"/>
    <w:rsid w:val="003B7A03"/>
    <w:rsid w:val="003E47A3"/>
    <w:rsid w:val="003E4CE1"/>
    <w:rsid w:val="003F5154"/>
    <w:rsid w:val="0041146B"/>
    <w:rsid w:val="0041629C"/>
    <w:rsid w:val="00425E31"/>
    <w:rsid w:val="004350E7"/>
    <w:rsid w:val="0045534E"/>
    <w:rsid w:val="00463769"/>
    <w:rsid w:val="004838AA"/>
    <w:rsid w:val="004962A9"/>
    <w:rsid w:val="0049638F"/>
    <w:rsid w:val="004A4B2E"/>
    <w:rsid w:val="004B27DC"/>
    <w:rsid w:val="004B6766"/>
    <w:rsid w:val="004F14D4"/>
    <w:rsid w:val="00501C98"/>
    <w:rsid w:val="00520538"/>
    <w:rsid w:val="005254A6"/>
    <w:rsid w:val="00545F89"/>
    <w:rsid w:val="00546762"/>
    <w:rsid w:val="005607D9"/>
    <w:rsid w:val="00574D18"/>
    <w:rsid w:val="005767C5"/>
    <w:rsid w:val="005977B3"/>
    <w:rsid w:val="005B1FFE"/>
    <w:rsid w:val="005B4E16"/>
    <w:rsid w:val="005B6F21"/>
    <w:rsid w:val="006A3645"/>
    <w:rsid w:val="00710D95"/>
    <w:rsid w:val="00753090"/>
    <w:rsid w:val="00772505"/>
    <w:rsid w:val="00784C05"/>
    <w:rsid w:val="007C3296"/>
    <w:rsid w:val="007D5E13"/>
    <w:rsid w:val="0089598A"/>
    <w:rsid w:val="008C1008"/>
    <w:rsid w:val="00911E15"/>
    <w:rsid w:val="00914D73"/>
    <w:rsid w:val="0094407F"/>
    <w:rsid w:val="00956CC6"/>
    <w:rsid w:val="00980AD5"/>
    <w:rsid w:val="00984C6F"/>
    <w:rsid w:val="009A13B8"/>
    <w:rsid w:val="009A42E6"/>
    <w:rsid w:val="009A5092"/>
    <w:rsid w:val="00A50676"/>
    <w:rsid w:val="00A6359C"/>
    <w:rsid w:val="00A671DF"/>
    <w:rsid w:val="00A92F10"/>
    <w:rsid w:val="00AA650B"/>
    <w:rsid w:val="00AC5B0B"/>
    <w:rsid w:val="00AC5EDA"/>
    <w:rsid w:val="00B131E3"/>
    <w:rsid w:val="00B15AC1"/>
    <w:rsid w:val="00B57DF2"/>
    <w:rsid w:val="00B72C76"/>
    <w:rsid w:val="00B80E3F"/>
    <w:rsid w:val="00C66355"/>
    <w:rsid w:val="00CA3A8E"/>
    <w:rsid w:val="00CD581C"/>
    <w:rsid w:val="00CF7E53"/>
    <w:rsid w:val="00D372AF"/>
    <w:rsid w:val="00D57FC5"/>
    <w:rsid w:val="00DD35F4"/>
    <w:rsid w:val="00E10640"/>
    <w:rsid w:val="00E441D1"/>
    <w:rsid w:val="00E634EB"/>
    <w:rsid w:val="00E6368D"/>
    <w:rsid w:val="00E7663A"/>
    <w:rsid w:val="00E77666"/>
    <w:rsid w:val="00E872C8"/>
    <w:rsid w:val="00EA51EA"/>
    <w:rsid w:val="00EB4770"/>
    <w:rsid w:val="00EC70FE"/>
    <w:rsid w:val="00EF2E85"/>
    <w:rsid w:val="00F2093E"/>
    <w:rsid w:val="00F44A1A"/>
    <w:rsid w:val="00F8736B"/>
    <w:rsid w:val="00FB0F66"/>
    <w:rsid w:val="00FC6537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E3"/>
    <w:pPr>
      <w:ind w:left="720"/>
      <w:contextualSpacing/>
    </w:pPr>
  </w:style>
  <w:style w:type="paragraph" w:customStyle="1" w:styleId="1">
    <w:name w:val="Списък на абзаци1"/>
    <w:basedOn w:val="a"/>
    <w:uiPriority w:val="34"/>
    <w:qFormat/>
    <w:rsid w:val="00546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E3"/>
    <w:pPr>
      <w:ind w:left="720"/>
      <w:contextualSpacing/>
    </w:pPr>
  </w:style>
  <w:style w:type="paragraph" w:customStyle="1" w:styleId="1">
    <w:name w:val="Списък на абзаци1"/>
    <w:basedOn w:val="a"/>
    <w:uiPriority w:val="34"/>
    <w:qFormat/>
    <w:rsid w:val="00546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01E50-C380-4959-B067-6E8B5455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Ruse Municipality</Company>
  <LinksUpToDate>false</LinksUpToDate>
  <CharactersWithSpaces>11643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Dimitrova</dc:creator>
  <cp:keywords/>
  <dc:description/>
  <cp:lastModifiedBy>Kamen Hristov</cp:lastModifiedBy>
  <cp:revision>118</cp:revision>
  <dcterms:created xsi:type="dcterms:W3CDTF">2012-12-12T14:52:00Z</dcterms:created>
  <dcterms:modified xsi:type="dcterms:W3CDTF">2015-02-02T12:29:00Z</dcterms:modified>
</cp:coreProperties>
</file>